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F8EFF" w14:textId="54E97C4D" w:rsidR="00B445A7" w:rsidRPr="00614263" w:rsidRDefault="00F1500B" w:rsidP="00B445A7">
      <w:pPr>
        <w:spacing w:before="240" w:line="240" w:lineRule="auto"/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bookmarkStart w:id="0" w:name="_GoBack"/>
      <w:bookmarkEnd w:id="0"/>
      <w:r>
        <w:rPr>
          <w:rFonts w:ascii="Century Gothic" w:hAnsi="Century Gothic" w:cs="Arial"/>
          <w:b/>
          <w:sz w:val="24"/>
          <w:szCs w:val="24"/>
          <w:lang w:val="cy-GB"/>
        </w:rPr>
        <w:t>COFNODION A CHAMAU GWEITHREDU</w:t>
      </w:r>
    </w:p>
    <w:p w14:paraId="259DBC95" w14:textId="70F9C1A0" w:rsidR="00B445A7" w:rsidRPr="00614263" w:rsidRDefault="00A8020E" w:rsidP="00B445A7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r w:rsidRPr="00614263">
        <w:rPr>
          <w:rFonts w:ascii="Century Gothic" w:hAnsi="Century Gothic" w:cs="Arial"/>
          <w:b/>
          <w:sz w:val="24"/>
          <w:szCs w:val="24"/>
          <w:lang w:val="cy-GB"/>
        </w:rPr>
        <w:t xml:space="preserve">14 </w:t>
      </w:r>
      <w:r w:rsidR="00F1500B">
        <w:rPr>
          <w:rFonts w:ascii="Century Gothic" w:hAnsi="Century Gothic" w:cs="Arial"/>
          <w:b/>
          <w:sz w:val="24"/>
          <w:szCs w:val="24"/>
          <w:lang w:val="cy-GB"/>
        </w:rPr>
        <w:t>TACHWEDD</w:t>
      </w:r>
      <w:r w:rsidR="00B445A7" w:rsidRPr="00614263">
        <w:rPr>
          <w:rFonts w:ascii="Century Gothic" w:hAnsi="Century Gothic" w:cs="Arial"/>
          <w:b/>
          <w:sz w:val="24"/>
          <w:szCs w:val="24"/>
          <w:lang w:val="cy-GB"/>
        </w:rPr>
        <w:t xml:space="preserve"> </w:t>
      </w:r>
      <w:r w:rsidRPr="00614263">
        <w:rPr>
          <w:rFonts w:ascii="Century Gothic" w:hAnsi="Century Gothic" w:cs="Arial"/>
          <w:b/>
          <w:sz w:val="24"/>
          <w:szCs w:val="24"/>
          <w:lang w:val="cy-GB"/>
        </w:rPr>
        <w:t>2</w:t>
      </w:r>
      <w:r w:rsidR="00B445A7" w:rsidRPr="00614263">
        <w:rPr>
          <w:rFonts w:ascii="Century Gothic" w:hAnsi="Century Gothic" w:cs="Arial"/>
          <w:b/>
          <w:sz w:val="24"/>
          <w:szCs w:val="24"/>
          <w:lang w:val="cy-GB"/>
        </w:rPr>
        <w:t xml:space="preserve">018 </w:t>
      </w:r>
    </w:p>
    <w:p w14:paraId="2F5861D8" w14:textId="77777777" w:rsidR="00B445A7" w:rsidRPr="00614263" w:rsidRDefault="00B445A7" w:rsidP="00B445A7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  <w:lang w:val="cy-GB"/>
        </w:rPr>
      </w:pPr>
      <w:r w:rsidRPr="00614263">
        <w:rPr>
          <w:rFonts w:ascii="Century Gothic" w:hAnsi="Century Gothic" w:cs="Arial"/>
          <w:b/>
          <w:sz w:val="24"/>
          <w:szCs w:val="24"/>
          <w:lang w:val="cy-GB"/>
        </w:rPr>
        <w:t>1</w:t>
      </w:r>
      <w:r w:rsidR="009D7FD2" w:rsidRPr="00614263">
        <w:rPr>
          <w:rFonts w:ascii="Century Gothic" w:hAnsi="Century Gothic" w:cs="Arial"/>
          <w:b/>
          <w:sz w:val="24"/>
          <w:szCs w:val="24"/>
          <w:lang w:val="cy-GB"/>
        </w:rPr>
        <w:t>2</w:t>
      </w:r>
      <w:r w:rsidRPr="00614263">
        <w:rPr>
          <w:rFonts w:ascii="Century Gothic" w:hAnsi="Century Gothic" w:cs="Arial"/>
          <w:b/>
          <w:sz w:val="24"/>
          <w:szCs w:val="24"/>
          <w:lang w:val="cy-GB"/>
        </w:rPr>
        <w:t>.00</w:t>
      </w:r>
      <w:r w:rsidR="009D7FD2" w:rsidRPr="00614263">
        <w:rPr>
          <w:rFonts w:ascii="Century Gothic" w:hAnsi="Century Gothic" w:cs="Arial"/>
          <w:b/>
          <w:sz w:val="24"/>
          <w:szCs w:val="24"/>
          <w:lang w:val="cy-GB"/>
        </w:rPr>
        <w:t xml:space="preserve"> – 3</w:t>
      </w:r>
      <w:r w:rsidR="004E6A62" w:rsidRPr="00614263">
        <w:rPr>
          <w:rFonts w:ascii="Century Gothic" w:hAnsi="Century Gothic" w:cs="Arial"/>
          <w:b/>
          <w:sz w:val="24"/>
          <w:szCs w:val="24"/>
          <w:lang w:val="cy-GB"/>
        </w:rPr>
        <w:t>.</w:t>
      </w:r>
      <w:r w:rsidR="009D7FD2" w:rsidRPr="00614263">
        <w:rPr>
          <w:rFonts w:ascii="Century Gothic" w:hAnsi="Century Gothic" w:cs="Arial"/>
          <w:b/>
          <w:sz w:val="24"/>
          <w:szCs w:val="24"/>
          <w:lang w:val="cy-GB"/>
        </w:rPr>
        <w:t>30pm</w:t>
      </w:r>
    </w:p>
    <w:p w14:paraId="6CAE5A68" w14:textId="2709B4A5" w:rsidR="00300C85" w:rsidRPr="00614263" w:rsidRDefault="00F1500B" w:rsidP="00300C85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hAnsi="Century Gothic" w:cs="Arial"/>
          <w:b/>
          <w:sz w:val="24"/>
          <w:szCs w:val="24"/>
          <w:lang w:val="cy-GB"/>
        </w:rPr>
        <w:t>Yn  bresennol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300C85" w:rsidRPr="00614263" w14:paraId="0556A54D" w14:textId="77777777" w:rsidTr="00862E8E">
        <w:tc>
          <w:tcPr>
            <w:tcW w:w="4513" w:type="dxa"/>
          </w:tcPr>
          <w:p w14:paraId="77CF37CC" w14:textId="22F513BA" w:rsidR="00300C85" w:rsidRPr="00614263" w:rsidRDefault="00F1500B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Yr Athro</w:t>
            </w:r>
            <w:r w:rsidR="00300C85"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Phil Brown</w:t>
            </w:r>
          </w:p>
        </w:tc>
        <w:tc>
          <w:tcPr>
            <w:tcW w:w="4513" w:type="dxa"/>
          </w:tcPr>
          <w:p w14:paraId="639C7C3A" w14:textId="77777777" w:rsidR="00233B1A" w:rsidRPr="00614263" w:rsidRDefault="00233B1A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Peter Sueref</w:t>
            </w:r>
          </w:p>
        </w:tc>
      </w:tr>
      <w:tr w:rsidR="00300C85" w:rsidRPr="00614263" w14:paraId="6D68F4BF" w14:textId="77777777" w:rsidTr="00862E8E">
        <w:tc>
          <w:tcPr>
            <w:tcW w:w="4513" w:type="dxa"/>
          </w:tcPr>
          <w:p w14:paraId="6810217C" w14:textId="77777777" w:rsidR="00300C85" w:rsidRPr="00614263" w:rsidRDefault="00233B1A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Richard </w:t>
            </w:r>
            <w:r w:rsidR="00300C85"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Jones</w:t>
            </w:r>
          </w:p>
          <w:p w14:paraId="4DE179D2" w14:textId="77777777" w:rsidR="00233B1A" w:rsidRPr="00614263" w:rsidRDefault="00233B1A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Berndt Muller</w:t>
            </w:r>
          </w:p>
        </w:tc>
        <w:tc>
          <w:tcPr>
            <w:tcW w:w="4513" w:type="dxa"/>
          </w:tcPr>
          <w:p w14:paraId="5E0B5D15" w14:textId="77777777" w:rsidR="00233B1A" w:rsidRPr="00614263" w:rsidRDefault="00233B1A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Tegid Roberts</w:t>
            </w:r>
          </w:p>
          <w:p w14:paraId="74FEC8C4" w14:textId="77777777" w:rsidR="00300C85" w:rsidRPr="00614263" w:rsidRDefault="00233B1A" w:rsidP="00233B1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Kieron Rees </w:t>
            </w:r>
          </w:p>
        </w:tc>
      </w:tr>
      <w:tr w:rsidR="00300C85" w:rsidRPr="00614263" w14:paraId="291151DF" w14:textId="77777777" w:rsidTr="00862E8E">
        <w:tc>
          <w:tcPr>
            <w:tcW w:w="4513" w:type="dxa"/>
          </w:tcPr>
          <w:p w14:paraId="6E8232CD" w14:textId="77777777" w:rsidR="00300C85" w:rsidRPr="00614263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Mark John</w:t>
            </w:r>
          </w:p>
        </w:tc>
        <w:tc>
          <w:tcPr>
            <w:tcW w:w="4513" w:type="dxa"/>
          </w:tcPr>
          <w:p w14:paraId="13E3E693" w14:textId="77777777" w:rsidR="00300C85" w:rsidRPr="00614263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Jacob Ellis</w:t>
            </w:r>
          </w:p>
        </w:tc>
      </w:tr>
      <w:tr w:rsidR="00300C85" w:rsidRPr="00614263" w14:paraId="4DAC0853" w14:textId="77777777" w:rsidTr="00862E8E">
        <w:tc>
          <w:tcPr>
            <w:tcW w:w="4513" w:type="dxa"/>
          </w:tcPr>
          <w:p w14:paraId="187EA1E5" w14:textId="77777777" w:rsidR="00300C85" w:rsidRPr="00614263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Marsha Ward</w:t>
            </w:r>
          </w:p>
        </w:tc>
        <w:tc>
          <w:tcPr>
            <w:tcW w:w="4513" w:type="dxa"/>
          </w:tcPr>
          <w:p w14:paraId="4D15856A" w14:textId="77777777" w:rsidR="00300C85" w:rsidRPr="00614263" w:rsidRDefault="00233B1A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Gail Evans</w:t>
            </w:r>
          </w:p>
        </w:tc>
      </w:tr>
      <w:tr w:rsidR="00300C85" w:rsidRPr="00614263" w14:paraId="145908C2" w14:textId="77777777" w:rsidTr="00862E8E">
        <w:tc>
          <w:tcPr>
            <w:tcW w:w="4513" w:type="dxa"/>
          </w:tcPr>
          <w:p w14:paraId="5BC849AB" w14:textId="77777777" w:rsidR="00300C85" w:rsidRPr="00614263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Rob Ashelford</w:t>
            </w:r>
          </w:p>
        </w:tc>
        <w:tc>
          <w:tcPr>
            <w:tcW w:w="4513" w:type="dxa"/>
          </w:tcPr>
          <w:p w14:paraId="2DBF0614" w14:textId="77777777" w:rsidR="00300C85" w:rsidRPr="00614263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</w:tr>
      <w:tr w:rsidR="00300C85" w:rsidRPr="00614263" w14:paraId="31475B97" w14:textId="77777777" w:rsidTr="00862E8E">
        <w:tc>
          <w:tcPr>
            <w:tcW w:w="4513" w:type="dxa"/>
          </w:tcPr>
          <w:p w14:paraId="36B1A5A3" w14:textId="77777777" w:rsidR="00300C85" w:rsidRPr="00614263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  <w:tc>
          <w:tcPr>
            <w:tcW w:w="4513" w:type="dxa"/>
          </w:tcPr>
          <w:p w14:paraId="582C29AB" w14:textId="77777777" w:rsidR="00300C85" w:rsidRPr="00614263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</w:tr>
      <w:tr w:rsidR="00300C85" w:rsidRPr="00614263" w14:paraId="471A2D48" w14:textId="77777777" w:rsidTr="00862E8E">
        <w:tc>
          <w:tcPr>
            <w:tcW w:w="4513" w:type="dxa"/>
          </w:tcPr>
          <w:p w14:paraId="19917ADD" w14:textId="77777777" w:rsidR="00300C85" w:rsidRPr="00614263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  <w:tc>
          <w:tcPr>
            <w:tcW w:w="4513" w:type="dxa"/>
          </w:tcPr>
          <w:p w14:paraId="7D231CF0" w14:textId="77777777" w:rsidR="00300C85" w:rsidRPr="00614263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</w:tr>
    </w:tbl>
    <w:p w14:paraId="5247F401" w14:textId="053E0AE8" w:rsidR="00B445A7" w:rsidRPr="00614263" w:rsidRDefault="00F1500B" w:rsidP="00B445A7">
      <w:pPr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hAnsi="Century Gothic" w:cs="Arial"/>
          <w:b/>
          <w:sz w:val="24"/>
          <w:szCs w:val="24"/>
          <w:lang w:val="cy-GB"/>
        </w:rPr>
        <w:t>Camau Gweithredu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4387"/>
        <w:gridCol w:w="1974"/>
        <w:gridCol w:w="2265"/>
      </w:tblGrid>
      <w:tr w:rsidR="00F1500B" w:rsidRPr="00614263" w14:paraId="2C2F144F" w14:textId="77777777" w:rsidTr="00862E8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A3D4" w14:textId="77777777" w:rsidR="00B445A7" w:rsidRPr="00614263" w:rsidRDefault="00B445A7" w:rsidP="00862E8E">
            <w:pPr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  <w:t>#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136" w14:textId="0CB323B9" w:rsidR="00B445A7" w:rsidRPr="00614263" w:rsidRDefault="00F1500B" w:rsidP="00862E8E">
            <w:pPr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  <w:t>Cam Gweithredu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C40" w14:textId="069D820F" w:rsidR="00B445A7" w:rsidRPr="00614263" w:rsidRDefault="00F1500B" w:rsidP="00862E8E">
            <w:pPr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  <w:t>Arweinydd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F9A" w14:textId="662975DF" w:rsidR="00B445A7" w:rsidRPr="00614263" w:rsidRDefault="00B445A7" w:rsidP="00862E8E">
            <w:pPr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  <w:t>C</w:t>
            </w:r>
            <w:r w:rsidR="00F1500B">
              <w:rPr>
                <w:rFonts w:ascii="Century Gothic" w:hAnsi="Century Gothic" w:cs="Arial"/>
                <w:b/>
                <w:sz w:val="24"/>
                <w:szCs w:val="24"/>
                <w:lang w:val="cy-GB"/>
              </w:rPr>
              <w:t>wblhau erbyn</w:t>
            </w:r>
          </w:p>
        </w:tc>
      </w:tr>
      <w:tr w:rsidR="00F1500B" w:rsidRPr="00614263" w14:paraId="11A94390" w14:textId="77777777" w:rsidTr="00862E8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DA9D" w14:textId="77777777" w:rsidR="00B445A7" w:rsidRPr="00614263" w:rsidRDefault="00B445A7" w:rsidP="00862E8E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908C" w14:textId="54503AD7" w:rsidR="00B445A7" w:rsidRPr="00614263" w:rsidRDefault="00C05F64" w:rsidP="00CA75BB">
            <w:pPr>
              <w:tabs>
                <w:tab w:val="left" w:pos="567"/>
              </w:tabs>
              <w:spacing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Gail </w:t>
            </w:r>
            <w:r w:rsidR="00F1500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i rannu manylion </w:t>
            </w:r>
            <w:r w:rsidR="001D37E6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y </w:t>
            </w:r>
            <w:r w:rsidR="00F1500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cyfarfod </w:t>
            </w:r>
            <w:r w:rsidR="001D37E6">
              <w:rPr>
                <w:rFonts w:ascii="Century Gothic" w:hAnsi="Century Gothic" w:cs="Arial"/>
                <w:sz w:val="24"/>
                <w:szCs w:val="24"/>
                <w:lang w:val="cy-GB"/>
              </w:rPr>
              <w:t>Gweinidogol</w:t>
            </w:r>
            <w:r w:rsidR="00F1500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gydag aelodau’r Panel gyda’r cyfle i fod yn bresennol i gefnogi </w:t>
            </w: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Phil.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510E" w14:textId="77777777" w:rsidR="00B445A7" w:rsidRPr="00614263" w:rsidRDefault="00C05F64" w:rsidP="00862E8E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Phil Brown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6C37" w14:textId="5C55CDBA" w:rsidR="00B445A7" w:rsidRPr="00614263" w:rsidRDefault="00F1500B" w:rsidP="00CA75BB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Wedi’i gwblhau</w:t>
            </w:r>
          </w:p>
        </w:tc>
      </w:tr>
      <w:tr w:rsidR="00F1500B" w:rsidRPr="00614263" w14:paraId="7CBA0FB8" w14:textId="77777777" w:rsidTr="00862E8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D07" w14:textId="77777777" w:rsidR="00B445A7" w:rsidRPr="00614263" w:rsidRDefault="00B445A7" w:rsidP="00862E8E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7013" w14:textId="77777777" w:rsidR="00F1500B" w:rsidRDefault="00CA75BB" w:rsidP="00A9768F">
            <w:pPr>
              <w:spacing w:line="240" w:lineRule="auto"/>
              <w:textAlignment w:val="center"/>
              <w:rPr>
                <w:rFonts w:ascii="Century Gothic" w:eastAsia="Times New Roman" w:hAnsi="Century Gothic" w:cs="Calibri"/>
                <w:b/>
                <w:sz w:val="24"/>
                <w:szCs w:val="24"/>
                <w:lang w:val="cy-GB" w:eastAsia="en-GB"/>
              </w:rPr>
            </w:pPr>
            <w:r w:rsidRPr="00614263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>Sl</w:t>
            </w:r>
            <w:r w:rsidR="00F1500B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>eid</w:t>
            </w:r>
            <w:r w:rsidRPr="00614263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 xml:space="preserve"> 3</w:t>
            </w:r>
            <w:r w:rsidR="00A9768F" w:rsidRPr="00614263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 xml:space="preserve"> </w:t>
            </w:r>
            <w:r w:rsidR="00F1500B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>–</w:t>
            </w:r>
            <w:r w:rsidRPr="00614263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 xml:space="preserve"> </w:t>
            </w:r>
            <w:r w:rsidRPr="00614263">
              <w:rPr>
                <w:rFonts w:ascii="Century Gothic" w:eastAsia="Times New Roman" w:hAnsi="Century Gothic" w:cs="Calibri"/>
                <w:b/>
                <w:sz w:val="24"/>
                <w:szCs w:val="24"/>
                <w:lang w:val="cy-GB" w:eastAsia="en-GB"/>
              </w:rPr>
              <w:t>4</w:t>
            </w:r>
            <w:r w:rsidR="00F1500B">
              <w:rPr>
                <w:rFonts w:ascii="Century Gothic" w:eastAsia="Times New Roman" w:hAnsi="Century Gothic" w:cs="Calibri"/>
                <w:b/>
                <w:sz w:val="24"/>
                <w:szCs w:val="24"/>
                <w:vertAlign w:val="superscript"/>
                <w:lang w:val="cy-GB" w:eastAsia="en-GB"/>
              </w:rPr>
              <w:t>ydd</w:t>
            </w:r>
            <w:r w:rsidRPr="00614263">
              <w:rPr>
                <w:rFonts w:ascii="Century Gothic" w:eastAsia="Times New Roman" w:hAnsi="Century Gothic" w:cs="Calibri"/>
                <w:b/>
                <w:sz w:val="24"/>
                <w:szCs w:val="24"/>
                <w:lang w:val="cy-GB" w:eastAsia="en-GB"/>
              </w:rPr>
              <w:t xml:space="preserve"> </w:t>
            </w:r>
            <w:r w:rsidR="00F1500B">
              <w:rPr>
                <w:rFonts w:ascii="Century Gothic" w:eastAsia="Times New Roman" w:hAnsi="Century Gothic" w:cs="Calibri"/>
                <w:b/>
                <w:sz w:val="24"/>
                <w:szCs w:val="24"/>
                <w:lang w:val="cy-GB" w:eastAsia="en-GB"/>
              </w:rPr>
              <w:t>chwyldro diwydiannol</w:t>
            </w:r>
          </w:p>
          <w:p w14:paraId="60A7A47B" w14:textId="26F243C4" w:rsidR="00B445A7" w:rsidRPr="00F1500B" w:rsidRDefault="00F1500B" w:rsidP="00A9768F">
            <w:pPr>
              <w:spacing w:line="240" w:lineRule="auto"/>
              <w:textAlignment w:val="center"/>
              <w:rPr>
                <w:rFonts w:ascii="Century Gothic" w:eastAsia="Times New Roman" w:hAnsi="Century Gothic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>Y Panel i ystyried astudiaethau achos arloes</w:t>
            </w:r>
            <w:r w:rsidR="00B05835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>i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 xml:space="preserve"> digidol uwch-dechnoleg –</w:t>
            </w:r>
            <w:r w:rsidR="00CA75BB" w:rsidRPr="00614263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>y rhai yng Nghymru a’r rhai â ffocws rhyngwladol</w:t>
            </w:r>
            <w:r w:rsidR="00CA75BB" w:rsidRPr="00614263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F2B4" w14:textId="77777777" w:rsidR="00B445A7" w:rsidRPr="00614263" w:rsidRDefault="00B445A7" w:rsidP="00862E8E">
            <w:pPr>
              <w:rPr>
                <w:rFonts w:ascii="Century Gothic" w:hAnsi="Century Gothic" w:cs="Arial"/>
                <w:color w:val="FF0000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All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AC13" w14:textId="3035B3AC" w:rsidR="00B445A7" w:rsidRPr="00614263" w:rsidRDefault="00F1500B" w:rsidP="00CA75BB">
            <w:pPr>
              <w:spacing w:line="240" w:lineRule="auto"/>
              <w:rPr>
                <w:rFonts w:ascii="Century Gothic" w:hAnsi="Century Gothic" w:cs="Arial"/>
                <w:color w:val="FF0000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CGÂPH i sicrhau bod y rhain yn cael eu cynnwys yn yr adroddiad terfynol</w:t>
            </w:r>
          </w:p>
        </w:tc>
      </w:tr>
      <w:tr w:rsidR="00F1500B" w:rsidRPr="00614263" w14:paraId="7DD64F60" w14:textId="77777777" w:rsidTr="00862E8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63D" w14:textId="77777777" w:rsidR="00A9768F" w:rsidRPr="00614263" w:rsidRDefault="00A9768F" w:rsidP="00862E8E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ACE" w14:textId="77777777" w:rsidR="00F1500B" w:rsidRDefault="00A9768F" w:rsidP="00A9768F">
            <w:pPr>
              <w:spacing w:line="240" w:lineRule="auto"/>
              <w:textAlignment w:val="center"/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</w:pPr>
            <w:r w:rsidRPr="00614263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>Sl</w:t>
            </w:r>
            <w:r w:rsidR="00F1500B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>eid</w:t>
            </w:r>
            <w:r w:rsidRPr="00614263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 xml:space="preserve"> 4</w:t>
            </w:r>
            <w:r w:rsidRPr="00614263">
              <w:rPr>
                <w:rFonts w:ascii="Century Gothic" w:eastAsia="Times New Roman" w:hAnsi="Century Gothic" w:cs="Calibri"/>
                <w:b/>
                <w:sz w:val="24"/>
                <w:szCs w:val="24"/>
                <w:lang w:val="cy-GB" w:eastAsia="en-GB"/>
              </w:rPr>
              <w:t xml:space="preserve"> </w:t>
            </w:r>
            <w:r w:rsidR="00F1500B">
              <w:rPr>
                <w:rFonts w:ascii="Century Gothic" w:eastAsia="Times New Roman" w:hAnsi="Century Gothic" w:cs="Calibri"/>
                <w:b/>
                <w:sz w:val="24"/>
                <w:szCs w:val="24"/>
                <w:lang w:val="cy-GB" w:eastAsia="en-GB"/>
              </w:rPr>
              <w:t>–</w:t>
            </w:r>
            <w:r w:rsidRPr="00614263">
              <w:rPr>
                <w:rFonts w:ascii="Century Gothic" w:eastAsia="Times New Roman" w:hAnsi="Century Gothic" w:cs="Calibri"/>
                <w:b/>
                <w:sz w:val="24"/>
                <w:szCs w:val="24"/>
                <w:lang w:val="cy-GB" w:eastAsia="en-GB"/>
              </w:rPr>
              <w:t xml:space="preserve"> Ra</w:t>
            </w:r>
            <w:r w:rsidR="00F1500B">
              <w:rPr>
                <w:rFonts w:ascii="Century Gothic" w:eastAsia="Times New Roman" w:hAnsi="Century Gothic" w:cs="Calibri"/>
                <w:b/>
                <w:sz w:val="24"/>
                <w:szCs w:val="24"/>
                <w:lang w:val="cy-GB" w:eastAsia="en-GB"/>
              </w:rPr>
              <w:t>s rhwng Addysg a Thechnoleg</w:t>
            </w:r>
            <w:r w:rsidRPr="00614263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 xml:space="preserve"> </w:t>
            </w:r>
          </w:p>
          <w:p w14:paraId="78684751" w14:textId="299879A9" w:rsidR="00A9768F" w:rsidRPr="00614263" w:rsidRDefault="00F1500B" w:rsidP="00A9768F">
            <w:pPr>
              <w:spacing w:line="240" w:lineRule="auto"/>
              <w:textAlignment w:val="center"/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>Y cyfarfod nesaf i ganolbwyntio ar ‘gyflenwad’ a’r agenda dysgu gydol oes</w:t>
            </w:r>
            <w:r w:rsidR="00A9768F" w:rsidRPr="00614263">
              <w:rPr>
                <w:rFonts w:ascii="Century Gothic" w:eastAsia="Times New Roman" w:hAnsi="Century Gothic" w:cs="Calibri"/>
                <w:sz w:val="24"/>
                <w:szCs w:val="24"/>
                <w:lang w:val="cy-GB" w:eastAsia="en-GB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15D" w14:textId="77777777" w:rsidR="00A9768F" w:rsidRPr="00614263" w:rsidRDefault="00A9768F" w:rsidP="00A9768F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Matt Hicks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9F34" w14:textId="5CF3A1A0" w:rsidR="00A9768F" w:rsidRPr="00614263" w:rsidRDefault="00F1500B" w:rsidP="00787191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Wedi’i gwblhau</w:t>
            </w:r>
            <w:r w:rsidR="00787191"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cyfarfod wedi’i drefnu ar gyfer </w:t>
            </w:r>
            <w:r w:rsidR="00A9768F"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30 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Ionawr</w:t>
            </w:r>
            <w:r w:rsidR="00A9768F"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="00787191" w:rsidRPr="00614263">
              <w:rPr>
                <w:rFonts w:ascii="Century Gothic" w:hAnsi="Century Gothic" w:cs="Arial"/>
                <w:sz w:val="24"/>
                <w:szCs w:val="24"/>
                <w:lang w:val="cy-GB"/>
              </w:rPr>
              <w:t>2019</w:t>
            </w:r>
          </w:p>
        </w:tc>
      </w:tr>
    </w:tbl>
    <w:p w14:paraId="21B00CA3" w14:textId="77777777" w:rsidR="00B445A7" w:rsidRPr="00614263" w:rsidRDefault="00B445A7" w:rsidP="00B445A7">
      <w:pPr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</w:p>
    <w:p w14:paraId="79E19F4E" w14:textId="36CE1A62" w:rsidR="00B445A7" w:rsidRPr="00614263" w:rsidRDefault="00F1500B" w:rsidP="00B445A7">
      <w:pPr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hAnsi="Century Gothic" w:cs="Arial"/>
          <w:b/>
          <w:sz w:val="24"/>
          <w:szCs w:val="24"/>
          <w:lang w:val="cy-GB"/>
        </w:rPr>
        <w:t>Cofnodion</w:t>
      </w:r>
    </w:p>
    <w:p w14:paraId="5FA96839" w14:textId="7E5B5289" w:rsidR="00B445A7" w:rsidRPr="00614263" w:rsidRDefault="0088033E" w:rsidP="00B445A7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hAnsi="Century Gothic" w:cs="Arial"/>
          <w:b/>
          <w:sz w:val="24"/>
          <w:szCs w:val="24"/>
          <w:lang w:val="cy-GB"/>
        </w:rPr>
        <w:t>Y Newyddion Diweddaraf gan y Cadeirydd</w:t>
      </w:r>
    </w:p>
    <w:p w14:paraId="01103A56" w14:textId="64474BCF" w:rsidR="005C6214" w:rsidRPr="00614263" w:rsidRDefault="0088033E" w:rsidP="00B445A7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Rhoddodd </w:t>
      </w:r>
      <w:r w:rsidR="00B445A7" w:rsidRPr="00614263">
        <w:rPr>
          <w:rFonts w:ascii="Century Gothic" w:hAnsi="Century Gothic" w:cs="Arial"/>
          <w:sz w:val="24"/>
          <w:szCs w:val="24"/>
          <w:lang w:val="cy-GB"/>
        </w:rPr>
        <w:t xml:space="preserve">Phil </w:t>
      </w:r>
      <w:r>
        <w:rPr>
          <w:rFonts w:ascii="Century Gothic" w:hAnsi="Century Gothic" w:cs="Arial"/>
          <w:sz w:val="24"/>
          <w:szCs w:val="24"/>
          <w:lang w:val="cy-GB"/>
        </w:rPr>
        <w:t xml:space="preserve">ddiweddariad byr ar gynnydd </w:t>
      </w:r>
      <w:r w:rsidR="00DB0336">
        <w:rPr>
          <w:rFonts w:ascii="Century Gothic" w:hAnsi="Century Gothic" w:cs="Arial"/>
          <w:sz w:val="24"/>
          <w:szCs w:val="24"/>
          <w:lang w:val="cy-GB"/>
        </w:rPr>
        <w:t>yr Adroddiad Interim a’r angen i ganolbwyntio ar ddatblygu ffrydiau gwaith</w:t>
      </w:r>
      <w:r w:rsidR="005C6214" w:rsidRPr="00614263">
        <w:rPr>
          <w:rFonts w:ascii="Century Gothic" w:hAnsi="Century Gothic" w:cs="Arial"/>
          <w:sz w:val="24"/>
          <w:szCs w:val="24"/>
          <w:lang w:val="cy-GB"/>
        </w:rPr>
        <w:t xml:space="preserve">. </w:t>
      </w:r>
      <w:r w:rsidR="00DB0336">
        <w:rPr>
          <w:rFonts w:ascii="Century Gothic" w:hAnsi="Century Gothic" w:cs="Arial"/>
          <w:sz w:val="24"/>
          <w:szCs w:val="24"/>
          <w:lang w:val="cy-GB"/>
        </w:rPr>
        <w:t xml:space="preserve">Nawr mae angen i drafodaethau gael eu cynnal nid yn unig yn Llywodraeth Cymru ond gyda rhanddeiliaid allanol </w:t>
      </w:r>
      <w:r w:rsidR="001D37E6">
        <w:rPr>
          <w:rFonts w:ascii="Century Gothic" w:hAnsi="Century Gothic" w:cs="Arial"/>
          <w:sz w:val="24"/>
          <w:szCs w:val="24"/>
          <w:lang w:val="cy-GB"/>
        </w:rPr>
        <w:t xml:space="preserve">hefyd </w:t>
      </w:r>
      <w:r w:rsidR="00DB0336">
        <w:rPr>
          <w:rFonts w:ascii="Century Gothic" w:hAnsi="Century Gothic" w:cs="Arial"/>
          <w:sz w:val="24"/>
          <w:szCs w:val="24"/>
          <w:lang w:val="cy-GB"/>
        </w:rPr>
        <w:t>i ddeall y ffordd orau o symud ymlaen</w:t>
      </w:r>
      <w:r w:rsidR="005C6214" w:rsidRPr="00614263">
        <w:rPr>
          <w:rFonts w:ascii="Century Gothic" w:hAnsi="Century Gothic" w:cs="Arial"/>
          <w:sz w:val="24"/>
          <w:szCs w:val="24"/>
          <w:lang w:val="cy-GB"/>
        </w:rPr>
        <w:t>.</w:t>
      </w:r>
      <w:r w:rsidR="00FF463B" w:rsidRPr="00614263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DB0336">
        <w:rPr>
          <w:rFonts w:ascii="Century Gothic" w:hAnsi="Century Gothic" w:cs="Arial"/>
          <w:sz w:val="24"/>
          <w:szCs w:val="24"/>
          <w:lang w:val="cy-GB"/>
        </w:rPr>
        <w:t xml:space="preserve">Trafodwyd dull </w:t>
      </w:r>
      <w:r w:rsidR="00FF463B" w:rsidRPr="00614263">
        <w:rPr>
          <w:rFonts w:ascii="Century Gothic" w:hAnsi="Century Gothic" w:cs="Arial"/>
          <w:sz w:val="24"/>
          <w:szCs w:val="24"/>
          <w:lang w:val="cy-GB"/>
        </w:rPr>
        <w:t>TED</w:t>
      </w:r>
      <w:r w:rsidR="00EC7D8E" w:rsidRPr="00614263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FF463B" w:rsidRPr="00614263">
        <w:rPr>
          <w:rFonts w:ascii="Century Gothic" w:hAnsi="Century Gothic" w:cs="Arial"/>
          <w:sz w:val="24"/>
          <w:szCs w:val="24"/>
          <w:lang w:val="cy-GB"/>
        </w:rPr>
        <w:t xml:space="preserve">/ </w:t>
      </w:r>
      <w:r w:rsidR="00B72218" w:rsidRPr="00614263">
        <w:rPr>
          <w:rFonts w:ascii="Century Gothic" w:hAnsi="Century Gothic" w:cs="Arial"/>
          <w:sz w:val="24"/>
          <w:szCs w:val="24"/>
          <w:lang w:val="cy-GB"/>
        </w:rPr>
        <w:t>YouT</w:t>
      </w:r>
      <w:r w:rsidR="00FF463B" w:rsidRPr="00614263">
        <w:rPr>
          <w:rFonts w:ascii="Century Gothic" w:hAnsi="Century Gothic" w:cs="Arial"/>
          <w:sz w:val="24"/>
          <w:szCs w:val="24"/>
          <w:lang w:val="cy-GB"/>
        </w:rPr>
        <w:t>ube</w:t>
      </w:r>
      <w:r w:rsidR="00DB0336">
        <w:rPr>
          <w:rFonts w:ascii="Century Gothic" w:hAnsi="Century Gothic" w:cs="Arial"/>
          <w:sz w:val="24"/>
          <w:szCs w:val="24"/>
          <w:lang w:val="cy-GB"/>
        </w:rPr>
        <w:t>, a gallai hyn ddisodli Adroddiad Interim ffurfiol</w:t>
      </w:r>
      <w:r w:rsidR="000001A9" w:rsidRPr="00614263">
        <w:rPr>
          <w:rFonts w:ascii="Century Gothic" w:hAnsi="Century Gothic" w:cs="Arial"/>
          <w:sz w:val="24"/>
          <w:szCs w:val="24"/>
          <w:lang w:val="cy-GB"/>
        </w:rPr>
        <w:t>.</w:t>
      </w:r>
      <w:r w:rsidR="002A279A" w:rsidRPr="00614263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DB0336">
        <w:rPr>
          <w:rFonts w:ascii="Century Gothic" w:hAnsi="Century Gothic" w:cs="Arial"/>
          <w:sz w:val="24"/>
          <w:szCs w:val="24"/>
          <w:lang w:val="cy-GB"/>
        </w:rPr>
        <w:t xml:space="preserve">Nodwyd y gellid ffilmio yn </w:t>
      </w:r>
      <w:r w:rsidR="002A279A" w:rsidRPr="00614263">
        <w:rPr>
          <w:rFonts w:ascii="Century Gothic" w:hAnsi="Century Gothic" w:cs="Arial"/>
          <w:sz w:val="24"/>
          <w:szCs w:val="24"/>
          <w:lang w:val="cy-GB"/>
        </w:rPr>
        <w:t>Tramshed</w:t>
      </w:r>
      <w:r w:rsidR="000001A9" w:rsidRPr="00614263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1D37E6">
        <w:rPr>
          <w:rFonts w:ascii="Century Gothic" w:hAnsi="Century Gothic" w:cs="Arial"/>
          <w:sz w:val="24"/>
          <w:szCs w:val="24"/>
          <w:lang w:val="cy-GB"/>
        </w:rPr>
        <w:t>pe bai angen</w:t>
      </w:r>
      <w:r w:rsidR="002A279A" w:rsidRPr="00614263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669AB0BC" w14:textId="77777777" w:rsidR="00B72218" w:rsidRPr="00614263" w:rsidRDefault="00B72218" w:rsidP="00B72218">
      <w:pPr>
        <w:pStyle w:val="ListParagraph"/>
        <w:tabs>
          <w:tab w:val="left" w:pos="567"/>
        </w:tabs>
        <w:spacing w:line="240" w:lineRule="auto"/>
        <w:ind w:left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</w:p>
    <w:p w14:paraId="577AFEAE" w14:textId="6988A6CA" w:rsidR="003B3B09" w:rsidRPr="00614263" w:rsidRDefault="001D37E6" w:rsidP="003B3B09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hAnsi="Century Gothic" w:cs="Arial"/>
          <w:b/>
          <w:sz w:val="24"/>
          <w:szCs w:val="24"/>
          <w:lang w:val="cy-GB"/>
        </w:rPr>
        <w:t>Amserlen Waith</w:t>
      </w:r>
    </w:p>
    <w:p w14:paraId="24892B1C" w14:textId="4BDB5CFC" w:rsidR="004C2E50" w:rsidRPr="00614263" w:rsidRDefault="001D37E6" w:rsidP="004C2E50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Rhannodd </w:t>
      </w:r>
      <w:r w:rsidR="003B3B09" w:rsidRPr="00614263">
        <w:rPr>
          <w:rFonts w:ascii="Century Gothic" w:hAnsi="Century Gothic" w:cs="Arial"/>
          <w:sz w:val="24"/>
          <w:szCs w:val="24"/>
          <w:lang w:val="cy-GB"/>
        </w:rPr>
        <w:t xml:space="preserve">Matt </w:t>
      </w:r>
      <w:r>
        <w:rPr>
          <w:rFonts w:ascii="Century Gothic" w:hAnsi="Century Gothic" w:cs="Arial"/>
          <w:sz w:val="24"/>
          <w:szCs w:val="24"/>
          <w:lang w:val="cy-GB"/>
        </w:rPr>
        <w:t>amserlen waith a dyddiadau allweddol ar gyfer y misoedd nesaf, gan nodi’r canlynol</w:t>
      </w:r>
      <w:r w:rsidR="003B3B09" w:rsidRPr="00614263">
        <w:rPr>
          <w:rFonts w:ascii="Century Gothic" w:hAnsi="Century Gothic" w:cs="Arial"/>
          <w:sz w:val="24"/>
          <w:szCs w:val="24"/>
          <w:lang w:val="cy-GB"/>
        </w:rPr>
        <w:t>:</w:t>
      </w:r>
    </w:p>
    <w:p w14:paraId="3D47991B" w14:textId="0F766A0C" w:rsidR="004C2E50" w:rsidRPr="00614263" w:rsidRDefault="001D37E6" w:rsidP="004C2E50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Cynhelir cyfarfod Gweinidogol ar 20 Tachwedd yn canolbwyntio ar yr Adroddiad Interim</w:t>
      </w:r>
      <w:r w:rsidR="00C05F64" w:rsidRPr="00614263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7EC962AB" w14:textId="46A48215" w:rsidR="004C2E50" w:rsidRPr="00614263" w:rsidRDefault="00807A8A" w:rsidP="003B3B09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Dadansoddi’r ymatebion i’r Cais am Dystiolaeth </w:t>
      </w:r>
      <w:r w:rsidR="004C2E50" w:rsidRPr="00614263">
        <w:rPr>
          <w:rFonts w:ascii="Century Gothic" w:hAnsi="Century Gothic" w:cs="Arial"/>
          <w:sz w:val="24"/>
          <w:szCs w:val="24"/>
          <w:lang w:val="cy-GB"/>
        </w:rPr>
        <w:t>(</w:t>
      </w:r>
      <w:r>
        <w:rPr>
          <w:rFonts w:ascii="Century Gothic" w:hAnsi="Century Gothic" w:cs="Arial"/>
          <w:sz w:val="24"/>
          <w:szCs w:val="24"/>
          <w:lang w:val="cy-GB"/>
        </w:rPr>
        <w:t xml:space="preserve">a ymestynnwyd </w:t>
      </w:r>
      <w:r w:rsidR="008116AE">
        <w:rPr>
          <w:rFonts w:ascii="Century Gothic" w:hAnsi="Century Gothic" w:cs="Arial"/>
          <w:sz w:val="24"/>
          <w:szCs w:val="24"/>
          <w:lang w:val="cy-GB"/>
        </w:rPr>
        <w:t>tan</w:t>
      </w:r>
      <w:r>
        <w:rPr>
          <w:rFonts w:ascii="Century Gothic" w:hAnsi="Century Gothic" w:cs="Arial"/>
          <w:sz w:val="24"/>
          <w:szCs w:val="24"/>
          <w:lang w:val="cy-GB"/>
        </w:rPr>
        <w:t xml:space="preserve"> 30 Tachwedd</w:t>
      </w:r>
      <w:r w:rsidR="004C2E50" w:rsidRPr="00614263">
        <w:rPr>
          <w:rFonts w:ascii="Century Gothic" w:hAnsi="Century Gothic" w:cs="Arial"/>
          <w:sz w:val="24"/>
          <w:szCs w:val="24"/>
          <w:lang w:val="cy-GB"/>
        </w:rPr>
        <w:t>)</w:t>
      </w:r>
      <w:r w:rsidR="00C05F64" w:rsidRPr="00614263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0EDB2D5D" w14:textId="31C1C36C" w:rsidR="004C2E50" w:rsidRPr="00614263" w:rsidRDefault="00C05F64" w:rsidP="004C2E50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  <w:lang w:val="cy-GB"/>
        </w:rPr>
      </w:pPr>
      <w:r w:rsidRPr="00614263">
        <w:rPr>
          <w:rFonts w:ascii="Century Gothic" w:hAnsi="Century Gothic" w:cs="Arial"/>
          <w:sz w:val="24"/>
          <w:szCs w:val="24"/>
          <w:lang w:val="cy-GB"/>
        </w:rPr>
        <w:t>D</w:t>
      </w:r>
      <w:r w:rsidR="00807A8A">
        <w:rPr>
          <w:rFonts w:ascii="Century Gothic" w:hAnsi="Century Gothic" w:cs="Arial"/>
          <w:sz w:val="24"/>
          <w:szCs w:val="24"/>
          <w:lang w:val="cy-GB"/>
        </w:rPr>
        <w:t xml:space="preserve">atblygu Cynllun Cyfathrebu ac Ymgysylltu </w:t>
      </w:r>
      <w:r w:rsidR="00D272EC" w:rsidRPr="00614263">
        <w:rPr>
          <w:rFonts w:ascii="Century Gothic" w:hAnsi="Century Gothic" w:cs="Arial"/>
          <w:sz w:val="24"/>
          <w:szCs w:val="24"/>
          <w:lang w:val="cy-GB"/>
        </w:rPr>
        <w:t>–</w:t>
      </w:r>
      <w:r w:rsidR="00FE0F00" w:rsidRPr="00614263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807A8A">
        <w:rPr>
          <w:rFonts w:ascii="Century Gothic" w:hAnsi="Century Gothic" w:cs="Arial"/>
          <w:sz w:val="24"/>
          <w:szCs w:val="24"/>
          <w:lang w:val="cy-GB"/>
        </w:rPr>
        <w:t>Rhagfyr</w:t>
      </w:r>
      <w:r w:rsidRPr="00614263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09680A5A" w14:textId="71025B2A" w:rsidR="00D272EC" w:rsidRPr="00614263" w:rsidRDefault="00807A8A" w:rsidP="00D272EC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Disgwylir penodiadau Gweinidogol newydd ym mis Rhagfyr, a gall hyn effeithio ar amserlenni ac adroddiadau’r adolygiad</w:t>
      </w:r>
      <w:r w:rsidR="00C05F64" w:rsidRPr="00614263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7761CFB2" w14:textId="72410383" w:rsidR="00D272EC" w:rsidRPr="00614263" w:rsidRDefault="00807A8A" w:rsidP="00D272EC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Ymgysylltu a chyfarfodydd y Gogledd</w:t>
      </w:r>
      <w:r w:rsidR="00FE0F00" w:rsidRPr="00614263">
        <w:rPr>
          <w:rFonts w:ascii="Century Gothic" w:hAnsi="Century Gothic" w:cs="Arial"/>
          <w:sz w:val="24"/>
          <w:szCs w:val="24"/>
          <w:lang w:val="cy-GB"/>
        </w:rPr>
        <w:t xml:space="preserve"> -</w:t>
      </w:r>
      <w:r w:rsidR="004C2E50" w:rsidRPr="00614263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>
        <w:rPr>
          <w:rFonts w:ascii="Century Gothic" w:hAnsi="Century Gothic" w:cs="Arial"/>
          <w:sz w:val="24"/>
          <w:szCs w:val="24"/>
          <w:lang w:val="cy-GB"/>
        </w:rPr>
        <w:t>Ionawr</w:t>
      </w:r>
      <w:r w:rsidR="004C2E50" w:rsidRPr="00614263">
        <w:rPr>
          <w:rFonts w:ascii="Century Gothic" w:hAnsi="Century Gothic" w:cs="Arial"/>
          <w:sz w:val="24"/>
          <w:szCs w:val="24"/>
          <w:lang w:val="cy-GB"/>
        </w:rPr>
        <w:t xml:space="preserve"> 2019</w:t>
      </w:r>
      <w:r w:rsidR="009E73A2" w:rsidRPr="00614263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7E69D7EC" w14:textId="132BAAFC" w:rsidR="004C2E50" w:rsidRPr="00614263" w:rsidRDefault="00807A8A" w:rsidP="004C2E50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Cyhoeddi’r adroddiad terfynol ar </w:t>
      </w:r>
      <w:r w:rsidR="004C2E50" w:rsidRPr="00614263">
        <w:rPr>
          <w:rFonts w:ascii="Century Gothic" w:hAnsi="Century Gothic" w:cs="Arial"/>
          <w:sz w:val="24"/>
          <w:szCs w:val="24"/>
          <w:lang w:val="cy-GB"/>
        </w:rPr>
        <w:t xml:space="preserve">28 </w:t>
      </w:r>
      <w:r w:rsidR="00C05F64" w:rsidRPr="00614263">
        <w:rPr>
          <w:rFonts w:ascii="Century Gothic" w:hAnsi="Century Gothic" w:cs="Arial"/>
          <w:sz w:val="24"/>
          <w:szCs w:val="24"/>
          <w:lang w:val="cy-GB"/>
        </w:rPr>
        <w:t>Ma</w:t>
      </w:r>
      <w:r>
        <w:rPr>
          <w:rFonts w:ascii="Century Gothic" w:hAnsi="Century Gothic" w:cs="Arial"/>
          <w:sz w:val="24"/>
          <w:szCs w:val="24"/>
          <w:lang w:val="cy-GB"/>
        </w:rPr>
        <w:t>wrt</w:t>
      </w:r>
      <w:r w:rsidR="00C05F64" w:rsidRPr="00614263">
        <w:rPr>
          <w:rFonts w:ascii="Century Gothic" w:hAnsi="Century Gothic" w:cs="Arial"/>
          <w:sz w:val="24"/>
          <w:szCs w:val="24"/>
          <w:lang w:val="cy-GB"/>
        </w:rPr>
        <w:t>h 2019.</w:t>
      </w:r>
    </w:p>
    <w:p w14:paraId="3D8D671B" w14:textId="77777777" w:rsidR="00C05F64" w:rsidRPr="00614263" w:rsidRDefault="00C05F64" w:rsidP="00C05F64">
      <w:pPr>
        <w:pStyle w:val="ListParagraph"/>
        <w:tabs>
          <w:tab w:val="left" w:pos="567"/>
        </w:tabs>
        <w:spacing w:line="240" w:lineRule="auto"/>
        <w:ind w:left="927"/>
        <w:rPr>
          <w:rFonts w:ascii="Century Gothic" w:hAnsi="Century Gothic" w:cs="Arial"/>
          <w:sz w:val="24"/>
          <w:szCs w:val="24"/>
          <w:lang w:val="cy-GB"/>
        </w:rPr>
      </w:pPr>
    </w:p>
    <w:p w14:paraId="74B93FB6" w14:textId="688A0C65" w:rsidR="003B3B09" w:rsidRPr="00614263" w:rsidRDefault="00807A8A" w:rsidP="00B445A7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b/>
          <w:sz w:val="24"/>
          <w:szCs w:val="24"/>
          <w:lang w:val="cy-GB"/>
        </w:rPr>
        <w:t>Cam gweithredu</w:t>
      </w:r>
      <w:r w:rsidR="003B3B09" w:rsidRPr="00614263">
        <w:rPr>
          <w:rFonts w:ascii="Century Gothic" w:hAnsi="Century Gothic" w:cs="Arial"/>
          <w:b/>
          <w:sz w:val="24"/>
          <w:szCs w:val="24"/>
          <w:lang w:val="cy-GB"/>
        </w:rPr>
        <w:t xml:space="preserve">: </w:t>
      </w:r>
      <w:r w:rsidR="00B049CE" w:rsidRPr="00614263">
        <w:rPr>
          <w:rFonts w:ascii="Century Gothic" w:hAnsi="Century Gothic" w:cs="Arial"/>
          <w:sz w:val="24"/>
          <w:szCs w:val="24"/>
          <w:lang w:val="cy-GB"/>
        </w:rPr>
        <w:t xml:space="preserve">Gail </w:t>
      </w:r>
      <w:r w:rsidR="00B049CE">
        <w:rPr>
          <w:rFonts w:ascii="Century Gothic" w:hAnsi="Century Gothic" w:cs="Arial"/>
          <w:sz w:val="24"/>
          <w:szCs w:val="24"/>
          <w:lang w:val="cy-GB"/>
        </w:rPr>
        <w:t xml:space="preserve">i rannu manylion y cyfarfod Gweinidogol gydag aelodau’r Panel gyda’r cyfle i fod yn bresennol i gefnogi </w:t>
      </w:r>
      <w:r w:rsidR="00B049CE" w:rsidRPr="00614263">
        <w:rPr>
          <w:rFonts w:ascii="Century Gothic" w:hAnsi="Century Gothic" w:cs="Arial"/>
          <w:sz w:val="24"/>
          <w:szCs w:val="24"/>
          <w:lang w:val="cy-GB"/>
        </w:rPr>
        <w:t>Phil</w:t>
      </w:r>
      <w:r w:rsidR="00C05F64" w:rsidRPr="00614263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01CE1F35" w14:textId="744F6195" w:rsidR="00761DCF" w:rsidRPr="00614263" w:rsidRDefault="009E425F" w:rsidP="00761DC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hAnsi="Century Gothic" w:cs="Arial"/>
          <w:b/>
          <w:sz w:val="24"/>
          <w:szCs w:val="24"/>
          <w:lang w:val="cy-GB"/>
        </w:rPr>
        <w:t>Cyflwyniad</w:t>
      </w:r>
      <w:r w:rsidR="000030C3" w:rsidRPr="00614263">
        <w:rPr>
          <w:rFonts w:ascii="Century Gothic" w:hAnsi="Century Gothic" w:cs="Arial"/>
          <w:b/>
          <w:sz w:val="24"/>
          <w:szCs w:val="24"/>
          <w:lang w:val="cy-GB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cy-GB"/>
        </w:rPr>
        <w:t>–</w:t>
      </w:r>
      <w:r w:rsidR="000030C3" w:rsidRPr="00614263">
        <w:rPr>
          <w:rFonts w:ascii="Century Gothic" w:hAnsi="Century Gothic" w:cs="Arial"/>
          <w:b/>
          <w:sz w:val="24"/>
          <w:szCs w:val="24"/>
          <w:lang w:val="cy-GB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cy-GB"/>
        </w:rPr>
        <w:t>Cymru Ddigidol</w:t>
      </w:r>
      <w:r w:rsidR="00761DCF" w:rsidRPr="00614263">
        <w:rPr>
          <w:rFonts w:ascii="Century Gothic" w:hAnsi="Century Gothic" w:cs="Arial"/>
          <w:b/>
          <w:sz w:val="24"/>
          <w:szCs w:val="24"/>
          <w:lang w:val="cy-GB"/>
        </w:rPr>
        <w:t xml:space="preserve"> – Tra</w:t>
      </w:r>
      <w:r>
        <w:rPr>
          <w:rFonts w:ascii="Century Gothic" w:hAnsi="Century Gothic" w:cs="Arial"/>
          <w:b/>
          <w:sz w:val="24"/>
          <w:szCs w:val="24"/>
          <w:lang w:val="cy-GB"/>
        </w:rPr>
        <w:t>wsnewid yr Economi a Dyfodol Gwaith</w:t>
      </w:r>
      <w:r w:rsidR="000030C3" w:rsidRPr="00614263">
        <w:rPr>
          <w:rFonts w:ascii="Century Gothic" w:hAnsi="Century Gothic" w:cs="Arial"/>
          <w:b/>
          <w:sz w:val="24"/>
          <w:szCs w:val="24"/>
          <w:lang w:val="cy-GB"/>
        </w:rPr>
        <w:t xml:space="preserve"> – </w:t>
      </w:r>
      <w:r>
        <w:rPr>
          <w:rFonts w:ascii="Century Gothic" w:hAnsi="Century Gothic" w:cs="Arial"/>
          <w:b/>
          <w:sz w:val="24"/>
          <w:szCs w:val="24"/>
          <w:lang w:val="cy-GB"/>
        </w:rPr>
        <w:t>Trafodaeth Panel Arbenigol</w:t>
      </w:r>
    </w:p>
    <w:p w14:paraId="5B8FF1EB" w14:textId="49D2431C" w:rsidR="00F677E6" w:rsidRPr="00614263" w:rsidRDefault="000001A9" w:rsidP="00F677E6">
      <w:pPr>
        <w:tabs>
          <w:tab w:val="left" w:pos="567"/>
        </w:tabs>
        <w:spacing w:line="240" w:lineRule="auto"/>
        <w:ind w:left="567" w:hanging="567"/>
        <w:rPr>
          <w:rFonts w:ascii="Century Gothic" w:hAnsi="Century Gothic" w:cs="Arial"/>
          <w:sz w:val="24"/>
          <w:szCs w:val="24"/>
          <w:lang w:val="cy-GB"/>
        </w:rPr>
      </w:pPr>
      <w:r w:rsidRPr="00614263">
        <w:rPr>
          <w:rFonts w:ascii="Century Gothic" w:hAnsi="Century Gothic" w:cs="Arial"/>
          <w:sz w:val="24"/>
          <w:szCs w:val="24"/>
          <w:lang w:val="cy-GB"/>
        </w:rPr>
        <w:t>3.1</w:t>
      </w:r>
      <w:r w:rsidRPr="00614263">
        <w:rPr>
          <w:rFonts w:ascii="Century Gothic" w:hAnsi="Century Gothic" w:cs="Arial"/>
          <w:sz w:val="24"/>
          <w:szCs w:val="24"/>
          <w:lang w:val="cy-GB"/>
        </w:rPr>
        <w:tab/>
      </w:r>
      <w:r w:rsidR="009E425F">
        <w:rPr>
          <w:rFonts w:ascii="Century Gothic" w:hAnsi="Century Gothic" w:cs="Arial"/>
          <w:sz w:val="24"/>
          <w:szCs w:val="24"/>
          <w:lang w:val="cy-GB"/>
        </w:rPr>
        <w:t xml:space="preserve">Rhoddodd </w:t>
      </w:r>
      <w:r w:rsidR="000030C3" w:rsidRPr="00614263">
        <w:rPr>
          <w:rFonts w:ascii="Century Gothic" w:hAnsi="Century Gothic" w:cs="Arial"/>
          <w:sz w:val="24"/>
          <w:szCs w:val="24"/>
          <w:lang w:val="cy-GB"/>
        </w:rPr>
        <w:t xml:space="preserve">Phil </w:t>
      </w:r>
      <w:r w:rsidR="009E425F">
        <w:rPr>
          <w:rFonts w:ascii="Century Gothic" w:hAnsi="Century Gothic" w:cs="Arial"/>
          <w:sz w:val="24"/>
          <w:szCs w:val="24"/>
          <w:lang w:val="cy-GB"/>
        </w:rPr>
        <w:t>gyflwyniad a gofynnodd am adborth gan y panel</w:t>
      </w:r>
      <w:r w:rsidR="00F677E6" w:rsidRPr="00614263">
        <w:rPr>
          <w:rFonts w:ascii="Century Gothic" w:hAnsi="Century Gothic" w:cs="Arial"/>
          <w:sz w:val="24"/>
          <w:szCs w:val="24"/>
          <w:lang w:val="cy-GB"/>
        </w:rPr>
        <w:t xml:space="preserve">. </w:t>
      </w:r>
      <w:r w:rsidR="009E425F">
        <w:rPr>
          <w:rFonts w:ascii="Century Gothic" w:hAnsi="Century Gothic" w:cs="Arial"/>
          <w:sz w:val="24"/>
          <w:szCs w:val="24"/>
          <w:lang w:val="cy-GB"/>
        </w:rPr>
        <w:t>Roedd pwyntiau trafod a wnaed mewn ymateb i’r cyflwyniad yn cynnwys</w:t>
      </w:r>
      <w:r w:rsidRPr="00614263">
        <w:rPr>
          <w:rFonts w:ascii="Century Gothic" w:hAnsi="Century Gothic" w:cs="Arial"/>
          <w:sz w:val="24"/>
          <w:szCs w:val="24"/>
          <w:lang w:val="cy-GB"/>
        </w:rPr>
        <w:t xml:space="preserve">: </w:t>
      </w:r>
    </w:p>
    <w:p w14:paraId="3C40B105" w14:textId="28060AEB" w:rsidR="00F677E6" w:rsidRPr="00614263" w:rsidRDefault="00F677E6" w:rsidP="00F677E6">
      <w:pPr>
        <w:tabs>
          <w:tab w:val="left" w:pos="567"/>
        </w:tabs>
        <w:spacing w:line="240" w:lineRule="auto"/>
        <w:ind w:left="567" w:hanging="567"/>
        <w:rPr>
          <w:rFonts w:ascii="Century Gothic" w:hAnsi="Century Gothic" w:cs="Arial"/>
          <w:b/>
          <w:sz w:val="24"/>
          <w:szCs w:val="24"/>
          <w:lang w:val="cy-GB"/>
        </w:rPr>
      </w:pPr>
      <w:r w:rsidRPr="00614263">
        <w:rPr>
          <w:rFonts w:ascii="Century Gothic" w:hAnsi="Century Gothic" w:cs="Arial"/>
          <w:b/>
          <w:sz w:val="24"/>
          <w:szCs w:val="24"/>
          <w:lang w:val="cy-GB"/>
        </w:rPr>
        <w:t>Sl</w:t>
      </w:r>
      <w:r w:rsidR="009E425F">
        <w:rPr>
          <w:rFonts w:ascii="Century Gothic" w:hAnsi="Century Gothic" w:cs="Arial"/>
          <w:b/>
          <w:sz w:val="24"/>
          <w:szCs w:val="24"/>
          <w:lang w:val="cy-GB"/>
        </w:rPr>
        <w:t>eid</w:t>
      </w:r>
      <w:r w:rsidRPr="00614263">
        <w:rPr>
          <w:rFonts w:ascii="Century Gothic" w:hAnsi="Century Gothic" w:cs="Arial"/>
          <w:b/>
          <w:sz w:val="24"/>
          <w:szCs w:val="24"/>
          <w:lang w:val="cy-GB"/>
        </w:rPr>
        <w:t xml:space="preserve"> 1 – Bus</w:t>
      </w:r>
      <w:r w:rsidR="0004564F">
        <w:rPr>
          <w:rFonts w:ascii="Century Gothic" w:hAnsi="Century Gothic" w:cs="Arial"/>
          <w:b/>
          <w:sz w:val="24"/>
          <w:szCs w:val="24"/>
          <w:lang w:val="cy-GB"/>
        </w:rPr>
        <w:t xml:space="preserve">nes fel arfer </w:t>
      </w:r>
    </w:p>
    <w:p w14:paraId="18D3E5D5" w14:textId="18938CB8" w:rsidR="00F677E6" w:rsidRPr="00614263" w:rsidRDefault="0004564F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Mae’r adolygiad yn mynd i’r afael â materion tebyg </w:t>
      </w:r>
      <w:r w:rsidR="00742F13">
        <w:rPr>
          <w:rFonts w:ascii="Century Gothic" w:eastAsia="Times New Roman" w:hAnsi="Century Gothic" w:cs="Calibri"/>
          <w:sz w:val="24"/>
          <w:szCs w:val="24"/>
          <w:lang w:val="cy-GB" w:eastAsia="en-GB"/>
        </w:rPr>
        <w:t>i’r rhai yn Adolygiad Cyllid Cymru, sef nad yw’r farchnad yn gweithio a bod angen ymyrraeth – yn enwedig mewn perthynas ag addysg a sgiliau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1424EE21" w14:textId="2B9B0084" w:rsidR="00F677E6" w:rsidRPr="00614263" w:rsidRDefault="00D94413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Nid yw busnes fel arfer yn opsiwn</w:t>
      </w:r>
      <w:r w:rsidR="009E73A2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–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mae angen mwy o bwyslais ar gyflymder y cam gweithredu </w:t>
      </w:r>
      <w:r w:rsidR="009E73A2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gan fod y cyflymder yng Nghymru ar hyn o bryd yn annigonol</w:t>
      </w:r>
      <w:r w:rsidR="009E73A2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Llai o feddwl, mwy o wneud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7D021FB" w14:textId="43484ECC" w:rsidR="00F677E6" w:rsidRPr="00614263" w:rsidRDefault="00D94413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yna grŵp clwstwr technoleg ledled y DU</w:t>
      </w:r>
      <w:r w:rsidR="009E73A2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Rôl y grŵp hwn yw rhoi pwysau ar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DCMS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i ddosbarthu cyllid i bob rhan o’r DU ar ôl Brexit</w:t>
      </w:r>
      <w:r w:rsidR="009E73A2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angen dylanwadu ar yr adolygiad o wariant flwyddyn nesaf hefyd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36B48AA7" w14:textId="5906130F" w:rsidR="00F677E6" w:rsidRPr="00614263" w:rsidRDefault="00D94413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Mae angen rhywun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(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un Gweinidog?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)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i arwain</w:t>
      </w:r>
      <w:r w:rsidR="00EC7D8E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I’r gwrthwyneb, mae Gweinidogion yn gweithio ar y cyd yn cefnogi cydweithredu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4737F4CC" w14:textId="211DC6EE" w:rsidR="00F677E6" w:rsidRPr="00614263" w:rsidRDefault="00F677E6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28</w:t>
      </w:r>
      <w:r w:rsidR="00D9441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Mawrth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D94413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D94413">
        <w:rPr>
          <w:rFonts w:ascii="Century Gothic" w:eastAsia="Times New Roman" w:hAnsi="Century Gothic" w:cs="Calibri"/>
          <w:sz w:val="24"/>
          <w:szCs w:val="24"/>
          <w:lang w:val="cy-GB" w:eastAsia="en-GB"/>
        </w:rPr>
        <w:t>cysylltiad â gweithgarwch Brexit y diwrnod canlynol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48B6FE91" w14:textId="3922CECC" w:rsidR="00F677E6" w:rsidRPr="00614263" w:rsidRDefault="001E0149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Yn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2019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, rydym yn dathlu 20 mlynedd ers datganoli</w:t>
      </w:r>
      <w:r w:rsidR="009E73A2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Gallai hyn fod yn ddefnyddiol i werthu’r adroddiad terfynol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2F50CCF4" w14:textId="4C56B48C" w:rsidR="00F677E6" w:rsidRPr="00614263" w:rsidRDefault="001E0149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Nid yw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Brexit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yn newid yr angen am arloesi digidol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49D38308" w14:textId="0093AEDF" w:rsidR="00F677E6" w:rsidRPr="00614263" w:rsidRDefault="001E0149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Dadansoddi’r farchnad swyddi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a oes gennym ni syniad ynghylch sut beth yw’r proffil swyddi nawr ac yn y dyfodol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?</w:t>
      </w:r>
    </w:p>
    <w:p w14:paraId="5256B44E" w14:textId="682F2B6B" w:rsidR="00F677E6" w:rsidRPr="00614263" w:rsidRDefault="00B05835" w:rsidP="00CA75BB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896" w:hanging="357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sgiliau, meddylfryd ac agwedd yn bwysig, ac mae hunanreolaeth yn allweddol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34FEB7A" w14:textId="48D89331" w:rsidR="00F677E6" w:rsidRPr="00614263" w:rsidRDefault="00B05835" w:rsidP="00CA75BB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896" w:hanging="357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angen i’r adolygiad fod â syniad o sut beth yw addysg/dysgu gydol oes o safon uchel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0C098AAE" w14:textId="77777777" w:rsidR="00EC7D8E" w:rsidRPr="00614263" w:rsidRDefault="00F677E6" w:rsidP="00CA75BB">
      <w:pPr>
        <w:spacing w:line="240" w:lineRule="auto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 </w:t>
      </w:r>
    </w:p>
    <w:p w14:paraId="6519E324" w14:textId="17D6FC18" w:rsidR="00F677E6" w:rsidRPr="00614263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Sl</w:t>
      </w:r>
      <w:r w:rsidR="00B05835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eid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2 </w:t>
      </w:r>
      <w:r w:rsidR="00B05835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</w:t>
      </w:r>
      <w:r w:rsidR="00B05835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Beth yw ystyr arloesi digidol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?</w:t>
      </w:r>
    </w:p>
    <w:p w14:paraId="2D2BC32E" w14:textId="7FA5C55F" w:rsidR="00CA75BB" w:rsidRPr="00614263" w:rsidRDefault="00F677E6" w:rsidP="00CA75BB">
      <w:pPr>
        <w:pStyle w:val="ListParagraph"/>
        <w:numPr>
          <w:ilvl w:val="0"/>
          <w:numId w:val="2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Terminol</w:t>
      </w:r>
      <w:r w:rsidR="00B05835">
        <w:rPr>
          <w:rFonts w:ascii="Century Gothic" w:eastAsia="Times New Roman" w:hAnsi="Century Gothic" w:cs="Calibri"/>
          <w:sz w:val="24"/>
          <w:szCs w:val="24"/>
          <w:lang w:val="cy-GB" w:eastAsia="en-GB"/>
        </w:rPr>
        <w:t>eg a’r defnydd o ddigidol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B05835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B05835">
        <w:rPr>
          <w:rFonts w:ascii="Century Gothic" w:eastAsia="Times New Roman" w:hAnsi="Century Gothic" w:cs="Calibri"/>
          <w:sz w:val="24"/>
          <w:szCs w:val="24"/>
          <w:lang w:val="cy-GB" w:eastAsia="en-GB"/>
        </w:rPr>
        <w:t>efallai bod angen defnyddio geiriau mae unigolion yn eu deall</w:t>
      </w:r>
      <w:r w:rsidR="00CA75BB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02EB9328" w14:textId="7064E6D9" w:rsidR="00CA75BB" w:rsidRPr="00614263" w:rsidRDefault="00B05835" w:rsidP="00CA75BB">
      <w:pPr>
        <w:pStyle w:val="ListParagraph"/>
        <w:numPr>
          <w:ilvl w:val="0"/>
          <w:numId w:val="2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Ymagwedd aflinol at ddigidol</w:t>
      </w:r>
      <w:r w:rsidR="00CA75BB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22791809" w14:textId="393372AE" w:rsidR="00CA75BB" w:rsidRPr="00614263" w:rsidRDefault="00B05835" w:rsidP="00CA75BB">
      <w:pPr>
        <w:pStyle w:val="ListParagraph"/>
        <w:numPr>
          <w:ilvl w:val="0"/>
          <w:numId w:val="2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 broblem yma yw lleoli technolegau ar y gorwel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- e.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e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 w:rsidR="000E63E0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‘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blockchain</w:t>
      </w:r>
      <w:r w:rsidR="000E63E0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’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, 5G,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cyfrifiadura cwantwm</w:t>
      </w:r>
      <w:r w:rsidR="00CA75BB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1A9BD516" w14:textId="48CD7788" w:rsidR="00F677E6" w:rsidRPr="00614263" w:rsidRDefault="00B05835" w:rsidP="00CA75BB">
      <w:pPr>
        <w:pStyle w:val="ListParagraph"/>
        <w:numPr>
          <w:ilvl w:val="0"/>
          <w:numId w:val="2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Problem arall yw y gall rhai o’r technolegau a restrir fod yn rhy gymhleth i lawer yng Nghymru eu deall</w:t>
      </w:r>
      <w:r w:rsidR="00CA75BB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74A5FDE" w14:textId="0F78795C" w:rsidR="00F677E6" w:rsidRPr="00614263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 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Sl</w:t>
      </w:r>
      <w:r w:rsidR="00B05835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eid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3 </w:t>
      </w:r>
      <w:r w:rsidR="00B05835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4</w:t>
      </w:r>
      <w:r w:rsidR="00B05835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ydd chwyldro diwydiannol</w:t>
      </w:r>
    </w:p>
    <w:p w14:paraId="2B4CAE4D" w14:textId="7EDF6944" w:rsidR="00CA75BB" w:rsidRPr="00614263" w:rsidRDefault="00BD1C61" w:rsidP="00CA75BB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Gweithgareddau yn torri ar draws sectorau</w:t>
      </w:r>
      <w:r w:rsidR="00CA75BB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37C793F8" w14:textId="0A26C1B1" w:rsidR="00CA75BB" w:rsidRPr="00614263" w:rsidRDefault="00BD1C61" w:rsidP="00CA75BB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Model a chamau gweithredu yr Almaen yn rhagflaenu </w:t>
      </w:r>
      <w:r w:rsidR="000E63E0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rhywfaint o waith y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4</w:t>
      </w:r>
      <w:r w:rsidR="000E63E0">
        <w:rPr>
          <w:rFonts w:ascii="Century Gothic" w:eastAsia="Times New Roman" w:hAnsi="Century Gothic" w:cs="Calibri"/>
          <w:sz w:val="24"/>
          <w:szCs w:val="24"/>
          <w:lang w:val="cy-GB" w:eastAsia="en-GB"/>
        </w:rPr>
        <w:t>ydd chwyldro diwydiannol</w:t>
      </w:r>
      <w:r w:rsidR="00CA75BB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7E845C51" w14:textId="409F1E00" w:rsidR="00A9768F" w:rsidRPr="00614263" w:rsidRDefault="000E63E0" w:rsidP="00A9768F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Safbwynt o’r dyfodol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a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ydym ni yn y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4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ydd chwyldro diwydiannol ac angen cynllunio ar gyfer y 5ed chwyldro diwydiannol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e.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e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‘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co-bots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’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(Sony a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c enghreifftiau eraill ar gael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)</w:t>
      </w:r>
      <w:r w:rsidR="00A9768F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36D69DB7" w14:textId="20507888" w:rsidR="00CA75BB" w:rsidRPr="00614263" w:rsidRDefault="000E63E0" w:rsidP="00A9768F">
      <w:pPr>
        <w:pStyle w:val="ListParagraph"/>
        <w:spacing w:line="240" w:lineRule="auto"/>
        <w:ind w:left="900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b/>
          <w:bCs/>
          <w:sz w:val="24"/>
          <w:szCs w:val="24"/>
          <w:lang w:val="cy-GB" w:eastAsia="en-GB"/>
        </w:rPr>
        <w:t>Cam gweithredu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: </w:t>
      </w:r>
      <w:r w:rsidR="007D6747">
        <w:rPr>
          <w:rFonts w:ascii="Century Gothic" w:eastAsia="Times New Roman" w:hAnsi="Century Gothic" w:cs="Calibri"/>
          <w:sz w:val="24"/>
          <w:szCs w:val="24"/>
          <w:lang w:val="cy-GB" w:eastAsia="en-GB"/>
        </w:rPr>
        <w:t>Ceisiwch grynhoi rhai astudiaethau achos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- </w:t>
      </w:r>
      <w:r w:rsidR="007D6747">
        <w:rPr>
          <w:rFonts w:ascii="Century Gothic" w:eastAsia="Times New Roman" w:hAnsi="Century Gothic" w:cs="Calibri"/>
          <w:sz w:val="24"/>
          <w:szCs w:val="24"/>
          <w:lang w:val="cy-GB" w:eastAsia="en-GB"/>
        </w:rPr>
        <w:t>y rhai yng Nghymru a’r rhai â ffocws rhyngwladol</w:t>
      </w:r>
      <w:r w:rsidR="00CA75BB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26D4CEC" w14:textId="3D6D1CD3" w:rsidR="00CA75BB" w:rsidRPr="00614263" w:rsidRDefault="007D6747" w:rsidP="00CA75BB">
      <w:pPr>
        <w:pStyle w:val="ListParagraph"/>
        <w:numPr>
          <w:ilvl w:val="0"/>
          <w:numId w:val="24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angen gwneud gwaith delweddu ar 50 o ddiwydiannau yng Nghymru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fel y gall pobl weld y datblygiadau</w:t>
      </w:r>
      <w:r w:rsidR="00CA75BB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162CD29A" w14:textId="083C3038" w:rsidR="00F677E6" w:rsidRPr="00614263" w:rsidRDefault="007D6747" w:rsidP="00CA75BB">
      <w:pPr>
        <w:pStyle w:val="ListParagraph"/>
        <w:numPr>
          <w:ilvl w:val="0"/>
          <w:numId w:val="24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angen nodi pa gyfryngau cyfathrebu sy’n gweithio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(e.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e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 w:rsidR="00B72218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Instagram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,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S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nap</w:t>
      </w:r>
      <w:r w:rsidR="00B72218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c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hat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ar gyfer cynulleidfa iau ac ati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)</w:t>
      </w:r>
      <w:r w:rsidR="00CA75BB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509821C1" w14:textId="3837D9EF" w:rsidR="00F677E6" w:rsidRPr="00614263" w:rsidRDefault="00F677E6" w:rsidP="00A9768F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 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Sl</w:t>
      </w:r>
      <w:r w:rsidR="007D6747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eid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4 </w:t>
      </w:r>
      <w:r w:rsidR="007D6747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Ra</w:t>
      </w:r>
      <w:r w:rsidR="007D6747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 rhwng Addysg a Thechnoleg</w:t>
      </w:r>
    </w:p>
    <w:p w14:paraId="7753D1B6" w14:textId="6F3EA8DE" w:rsidR="00A9768F" w:rsidRPr="00614263" w:rsidRDefault="009A5201" w:rsidP="00A9768F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angen i greadigrwydd gael ei gynnwys ar y rhestr o ystyried ei rôl o ran torri ar draws amryw o feysydd</w:t>
      </w:r>
      <w:r w:rsidR="0032687B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a galluogi sgiliau eraill i gael eu defnyddio mewn ffordd arloesol</w:t>
      </w:r>
      <w:r w:rsidR="00A9768F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5A122D5" w14:textId="7A64D77E" w:rsidR="00A9768F" w:rsidRPr="00614263" w:rsidRDefault="00ED6BA1" w:rsidP="00A9768F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hAnsi="Century Gothic" w:cs="Century Gothic"/>
          <w:sz w:val="24"/>
          <w:szCs w:val="24"/>
          <w:lang w:val="cy-GB"/>
        </w:rPr>
        <w:t>Cysylltiad â diwygio’r cwricwlwm a llinyn digidol trwy’r system addysg.</w:t>
      </w:r>
    </w:p>
    <w:p w14:paraId="71C23EFC" w14:textId="224A99E8" w:rsidR="00A9768F" w:rsidRPr="00614263" w:rsidRDefault="007433B8" w:rsidP="00A9768F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angen ystyried addysg mewn ffordd fwy eang nag addysg orfodol yn unig</w:t>
      </w:r>
      <w:r w:rsidR="00A9768F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43F7422E" w14:textId="5C6FF791" w:rsidR="00A9768F" w:rsidRPr="00614263" w:rsidRDefault="00632FC3" w:rsidP="00A9768F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</w:t>
      </w:r>
      <w:r w:rsidR="00472F1E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ater yn ymwneud â’r ffaith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nad oes unrhyw un piau dysgu gydol oes yng Nghymru</w:t>
      </w:r>
      <w:r w:rsidR="00A9768F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7FB2C9A1" w14:textId="7DBE4DAF" w:rsidR="00A9768F" w:rsidRPr="00614263" w:rsidRDefault="00632FC3" w:rsidP="00A9768F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 posibilrwydd o siarad â Colegau Cymru am hyn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nodwyd Coleg Gŵyr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(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gan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Mark)</w:t>
      </w:r>
      <w:r w:rsidR="00A9768F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08EE2D69" w14:textId="72DCD67F" w:rsidR="00787191" w:rsidRPr="00614263" w:rsidRDefault="00632FC3" w:rsidP="00787191">
      <w:pPr>
        <w:pStyle w:val="ListParagraph"/>
        <w:spacing w:line="240" w:lineRule="auto"/>
        <w:ind w:left="900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b/>
          <w:bCs/>
          <w:sz w:val="24"/>
          <w:szCs w:val="24"/>
          <w:lang w:val="cy-GB" w:eastAsia="en-GB"/>
        </w:rPr>
        <w:t>Cam gweithredu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: </w:t>
      </w:r>
      <w:r w:rsidR="008A5CEB">
        <w:rPr>
          <w:rFonts w:ascii="Century Gothic" w:eastAsia="Times New Roman" w:hAnsi="Century Gothic" w:cs="Calibri"/>
          <w:sz w:val="24"/>
          <w:szCs w:val="24"/>
          <w:lang w:val="cy-GB" w:eastAsia="en-GB"/>
        </w:rPr>
        <w:t>y cyfarfod nesaf i ganolbwyntio ar ‘gyflenwad’ a’r agenda dysgu gydol oes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3450DBCE" w14:textId="317775AF" w:rsidR="00787191" w:rsidRPr="00614263" w:rsidRDefault="00BD287F" w:rsidP="00787191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Nid cynnwys y cwricwlwm yw’r her bob amser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yr her yw’r strwythurau (cyllid) sy’n gallu gweithredu fel rhwystr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7E07E1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7E07E1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mae canlyniadau Adolygiad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Diamond </w:t>
      </w:r>
      <w:r w:rsidR="007E07E1">
        <w:rPr>
          <w:rFonts w:ascii="Century Gothic" w:eastAsia="Times New Roman" w:hAnsi="Century Gothic" w:cs="Calibri"/>
          <w:sz w:val="24"/>
          <w:szCs w:val="24"/>
          <w:lang w:val="cy-GB" w:eastAsia="en-GB"/>
        </w:rPr>
        <w:t>yn dangos cynnydd posibl mewn dysgu rhan-amser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1D0D2C54" w14:textId="1290F057" w:rsidR="00787191" w:rsidRPr="00614263" w:rsidRDefault="00F677E6" w:rsidP="00787191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Black Mountain College </w:t>
      </w:r>
      <w:r w:rsidR="00B93347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B93347">
        <w:rPr>
          <w:rFonts w:ascii="Century Gothic" w:eastAsia="Times New Roman" w:hAnsi="Century Gothic" w:cs="Calibri"/>
          <w:sz w:val="24"/>
          <w:szCs w:val="24"/>
          <w:lang w:val="cy-GB" w:eastAsia="en-GB"/>
        </w:rPr>
        <w:t>lens cenedlaethau’r dyfodol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B93347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B93347">
        <w:rPr>
          <w:rFonts w:ascii="Century Gothic" w:eastAsia="Times New Roman" w:hAnsi="Century Gothic" w:cs="Calibri"/>
          <w:sz w:val="24"/>
          <w:szCs w:val="24"/>
          <w:lang w:val="cy-GB" w:eastAsia="en-GB"/>
        </w:rPr>
        <w:t>myfyrwyr cyfannol a dulliau cyfannol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B93347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B93347">
        <w:rPr>
          <w:rFonts w:ascii="Century Gothic" w:eastAsia="Times New Roman" w:hAnsi="Century Gothic" w:cs="Calibri"/>
          <w:sz w:val="24"/>
          <w:szCs w:val="24"/>
          <w:lang w:val="cy-GB" w:eastAsia="en-GB"/>
        </w:rPr>
        <w:t>dull Labordy Byw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1D6A58BA" w14:textId="73878C53" w:rsidR="00787191" w:rsidRPr="00614263" w:rsidRDefault="00B93347" w:rsidP="00787191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Ydyn ni wedi symud ymlaen gyda dysgu ar-lein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?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Rôl bosibl o ran cipio darlithoedd i gefnogi unigolion yng nghanol y sbectrwm addysg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13DA929E" w14:textId="24DB3E66" w:rsidR="00F677E6" w:rsidRPr="00614263" w:rsidRDefault="00F677E6" w:rsidP="00787191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C</w:t>
      </w:r>
      <w:r w:rsidR="00B93347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wndid i gyflwyno syniadau i Weinidogion yn dilyn ymweliad diweddar â 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Tramshed Tech (</w:t>
      </w:r>
      <w:r w:rsidR="00B93347">
        <w:rPr>
          <w:rFonts w:ascii="Century Gothic" w:eastAsia="Times New Roman" w:hAnsi="Century Gothic" w:cs="Calibri"/>
          <w:sz w:val="24"/>
          <w:szCs w:val="24"/>
          <w:lang w:val="cy-GB" w:eastAsia="en-GB"/>
        </w:rPr>
        <w:t>trwy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Eluned Morgan)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43376FF8" w14:textId="568AF9F6" w:rsidR="00787191" w:rsidRPr="00614263" w:rsidRDefault="00F677E6" w:rsidP="00787191">
      <w:pPr>
        <w:tabs>
          <w:tab w:val="left" w:pos="2070"/>
        </w:tabs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 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Sl</w:t>
      </w:r>
      <w:r w:rsidR="00B93347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eid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5 </w:t>
      </w:r>
      <w:r w:rsidR="00B93347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</w:t>
      </w:r>
      <w:r w:rsidR="00B93347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Sut dylai Cymru ymateb i’r 4ydd chwyldro diwydiannol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?</w:t>
      </w:r>
    </w:p>
    <w:p w14:paraId="40CF5C41" w14:textId="689DAA39" w:rsidR="00787191" w:rsidRPr="00614263" w:rsidRDefault="00C07B57" w:rsidP="00787191">
      <w:pPr>
        <w:pStyle w:val="ListParagraph"/>
        <w:numPr>
          <w:ilvl w:val="0"/>
          <w:numId w:val="26"/>
        </w:numPr>
        <w:tabs>
          <w:tab w:val="left" w:pos="2070"/>
        </w:tabs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Er enghraifft,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Foxconn </w:t>
      </w:r>
      <w:r w:rsidR="00ED00D1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ED00D1"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awtomatiaeth wedi cael effaith sylweddol ar leoliad a datblygiad y ffatri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</w:p>
    <w:p w14:paraId="6E12F750" w14:textId="0C11046B" w:rsidR="00787191" w:rsidRPr="00614263" w:rsidRDefault="00ED00D1" w:rsidP="00787191">
      <w:pPr>
        <w:pStyle w:val="ListParagraph"/>
        <w:numPr>
          <w:ilvl w:val="0"/>
          <w:numId w:val="26"/>
        </w:numPr>
        <w:tabs>
          <w:tab w:val="left" w:pos="2070"/>
        </w:tabs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Mae potensial i’r farchnad swyddi </w:t>
      </w:r>
      <w:r w:rsidR="005352EF">
        <w:rPr>
          <w:rFonts w:ascii="Century Gothic" w:eastAsia="Times New Roman" w:hAnsi="Century Gothic" w:cs="Calibri"/>
          <w:sz w:val="24"/>
          <w:szCs w:val="24"/>
          <w:lang w:val="cy-GB" w:eastAsia="en-GB"/>
        </w:rPr>
        <w:t>rannu’n wahanol rannau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: </w:t>
      </w:r>
      <w:r w:rsidR="005352EF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bloc o awtomatiaeth hynod fedrus, gyda gweithwyr sgiliau isel i ddilyn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(</w:t>
      </w:r>
      <w:r w:rsidR="005352EF">
        <w:rPr>
          <w:rFonts w:ascii="Century Gothic" w:eastAsia="Times New Roman" w:hAnsi="Century Gothic" w:cs="Calibri"/>
          <w:sz w:val="24"/>
          <w:szCs w:val="24"/>
          <w:lang w:val="cy-GB" w:eastAsia="en-GB"/>
        </w:rPr>
        <w:t>a fydd angen cymorth incwm sylfaenol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) </w:t>
      </w:r>
      <w:r w:rsidR="005352EF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5352EF"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gan hyn oblygiadau i gyflogaeth yng Nghymru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8A69FC3" w14:textId="22CCB8B5" w:rsidR="00787191" w:rsidRPr="00614263" w:rsidRDefault="005352EF" w:rsidP="00787191">
      <w:pPr>
        <w:pStyle w:val="ListParagraph"/>
        <w:numPr>
          <w:ilvl w:val="0"/>
          <w:numId w:val="26"/>
        </w:numPr>
        <w:tabs>
          <w:tab w:val="left" w:pos="2070"/>
        </w:tabs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aeddfedrwydd cwmnïau yn sbardun posibl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C71D62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C71D62">
        <w:rPr>
          <w:rFonts w:ascii="Century Gothic" w:eastAsia="Times New Roman" w:hAnsi="Century Gothic" w:cs="Calibri"/>
          <w:sz w:val="24"/>
          <w:szCs w:val="24"/>
          <w:lang w:val="cy-GB" w:eastAsia="en-GB"/>
        </w:rPr>
        <w:t>gall cwmnïau llai o faint ac iau fod yn fwy hyblyg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5B4BE4AA" w14:textId="69A125CB" w:rsidR="00F677E6" w:rsidRPr="00614263" w:rsidRDefault="001F2460" w:rsidP="00787191">
      <w:pPr>
        <w:pStyle w:val="ListParagraph"/>
        <w:numPr>
          <w:ilvl w:val="0"/>
          <w:numId w:val="26"/>
        </w:numPr>
        <w:tabs>
          <w:tab w:val="left" w:pos="2070"/>
        </w:tabs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technoleg yn cael ei defnyddio i “gymryd y robot allan o bobl”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 nod yw rhoi mwy o waith trwy’r unigolyn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09902C05" w14:textId="1F982D2B" w:rsidR="00F677E6" w:rsidRPr="00614263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 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Sl</w:t>
      </w:r>
      <w:r w:rsidR="001F2460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eid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6 </w:t>
      </w:r>
      <w:r w:rsidR="001B498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A</w:t>
      </w:r>
      <w:r w:rsidR="001B498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yw robotau yn cymryd ein swyddi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?</w:t>
      </w:r>
    </w:p>
    <w:p w14:paraId="7AF5829F" w14:textId="5507F6C3" w:rsidR="00F677E6" w:rsidRPr="00614263" w:rsidRDefault="001B4983" w:rsidP="00787191">
      <w:pPr>
        <w:pStyle w:val="ListParagraph"/>
        <w:numPr>
          <w:ilvl w:val="0"/>
          <w:numId w:val="27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Mae gan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Peter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astudiaethau achos sy’n gallu cyflwyno gwahanol onglau ar hyn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- e.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e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‘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Chat Bots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’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defnyddio technolegau i wella, ond nid o reidrwydd i ddisodli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yn debyg i ymweliad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Lloyds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37A1008D" w14:textId="502E3E1E" w:rsidR="00F677E6" w:rsidRPr="00614263" w:rsidRDefault="00F677E6" w:rsidP="00CA75BB">
      <w:pPr>
        <w:spacing w:line="240" w:lineRule="auto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 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Sl</w:t>
      </w:r>
      <w:r w:rsidR="001B498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eid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7 </w:t>
      </w:r>
      <w:r w:rsidR="001B498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Gra</w:t>
      </w:r>
      <w:r w:rsidR="001B498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ff ar swyddi newydd</w:t>
      </w:r>
    </w:p>
    <w:p w14:paraId="369F058D" w14:textId="7A73B372" w:rsidR="00F677E6" w:rsidRPr="00614263" w:rsidRDefault="001B4983" w:rsidP="00787191">
      <w:pPr>
        <w:pStyle w:val="ListParagraph"/>
        <w:numPr>
          <w:ilvl w:val="0"/>
          <w:numId w:val="27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Dim sylwadau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0DA4D462" w14:textId="5A5210CC" w:rsidR="00F677E6" w:rsidRPr="00614263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Sl</w:t>
      </w:r>
      <w:r w:rsidR="001B498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eid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8 </w:t>
      </w:r>
      <w:r w:rsidR="001B498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</w:t>
      </w:r>
      <w:r w:rsidR="001B498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Newid posibl mewn Cyflogaeth</w:t>
      </w:r>
    </w:p>
    <w:p w14:paraId="07746522" w14:textId="2D7A7BF9" w:rsidR="00F677E6" w:rsidRPr="00614263" w:rsidRDefault="00ED6BA1" w:rsidP="00787191">
      <w:pPr>
        <w:pStyle w:val="ListParagraph"/>
        <w:numPr>
          <w:ilvl w:val="0"/>
          <w:numId w:val="27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hAnsi="Century Gothic" w:cs="Century Gothic"/>
          <w:sz w:val="24"/>
          <w:szCs w:val="24"/>
          <w:lang w:val="cy-GB"/>
        </w:rPr>
        <w:t>Anghytundeb ynghylch rhai o’r ffigurau sylfaenol - cyfanwerthu a manwerthu yn cael eu nodi fel un - a yw’r ffigurau hyn yn realistig?</w:t>
      </w:r>
    </w:p>
    <w:p w14:paraId="17587F4E" w14:textId="0A866E5D" w:rsidR="00F677E6" w:rsidRPr="00614263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 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Sl</w:t>
      </w:r>
      <w:r w:rsidR="001B498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eid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9 </w:t>
      </w:r>
      <w:r w:rsidR="00F42AE2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</w:t>
      </w:r>
      <w:r w:rsidR="00F42AE2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Siartiau Galw am Ymestyn / Amnewid</w:t>
      </w:r>
    </w:p>
    <w:p w14:paraId="39187E6C" w14:textId="271B472F" w:rsidR="00787191" w:rsidRPr="00614263" w:rsidRDefault="00F42AE2" w:rsidP="00787191">
      <w:pPr>
        <w:pStyle w:val="ListParagraph"/>
        <w:numPr>
          <w:ilvl w:val="0"/>
          <w:numId w:val="27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Mater yn ymwneud â hyder yn y farchnad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ehangu neu grebachu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7BB6B9B7" w14:textId="726DBA59" w:rsidR="00F677E6" w:rsidRPr="00614263" w:rsidRDefault="00F42AE2" w:rsidP="00787191">
      <w:pPr>
        <w:pStyle w:val="ListParagraph"/>
        <w:numPr>
          <w:ilvl w:val="0"/>
          <w:numId w:val="27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Diddorol i fapio’r ffigurau yn erbyn lefelau cyflog a maint cwmnïau </w:t>
      </w:r>
      <w:r w:rsidR="00240EE2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240EE2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nodwyd y gallai data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FSB </w:t>
      </w:r>
      <w:r w:rsidR="0061646A">
        <w:rPr>
          <w:rFonts w:ascii="Century Gothic" w:eastAsia="Times New Roman" w:hAnsi="Century Gothic" w:cs="Calibri"/>
          <w:sz w:val="24"/>
          <w:szCs w:val="24"/>
          <w:lang w:val="cy-GB" w:eastAsia="en-GB"/>
        </w:rPr>
        <w:t>fod yn ddefnyddiol yma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61646A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a</w:t>
      </w:r>
      <w:r w:rsidR="0061646A">
        <w:rPr>
          <w:rFonts w:ascii="Century Gothic" w:eastAsia="Times New Roman" w:hAnsi="Century Gothic" w:cs="Calibri"/>
          <w:sz w:val="24"/>
          <w:szCs w:val="24"/>
          <w:lang w:val="cy-GB" w:eastAsia="en-GB"/>
        </w:rPr>
        <w:t>i dyma’r swyddi iawn i Gymru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?</w:t>
      </w:r>
    </w:p>
    <w:p w14:paraId="2BFFA26F" w14:textId="1DDA94D7" w:rsidR="00F677E6" w:rsidRPr="00614263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 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Sl</w:t>
      </w:r>
      <w:r w:rsidR="0061646A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eid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10 </w:t>
      </w:r>
      <w:r w:rsidR="0061646A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–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</w:t>
      </w:r>
      <w:r w:rsidR="0061646A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Sut y dylem ddehongli’r dystiolaeth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?</w:t>
      </w:r>
    </w:p>
    <w:p w14:paraId="09074708" w14:textId="4707BC50" w:rsidR="00787191" w:rsidRPr="00614263" w:rsidRDefault="0061646A" w:rsidP="00787191">
      <w:pPr>
        <w:pStyle w:val="ListParagraph"/>
        <w:numPr>
          <w:ilvl w:val="0"/>
          <w:numId w:val="28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Nid yw tueddiadau’r dyfodol nad ydynt yn canolbwyntio ar y farchnad lafur yn cael eu cipio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- e.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e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 newid yn yr hinsawdd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,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gweithwyr/pobl hŷn ac ati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773CB50D" w14:textId="3E178F78" w:rsidR="00787191" w:rsidRPr="00614263" w:rsidRDefault="0061646A" w:rsidP="00787191">
      <w:pPr>
        <w:pStyle w:val="ListParagraph"/>
        <w:numPr>
          <w:ilvl w:val="0"/>
          <w:numId w:val="28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Efallai y bydd adroddiad diweddar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Deliveroo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ar awtomatiaeth a’r gweithlu yn ddefnyddiol.</w:t>
      </w:r>
    </w:p>
    <w:p w14:paraId="6EFAA7EF" w14:textId="31831BF9" w:rsidR="00F677E6" w:rsidRPr="00614263" w:rsidRDefault="0061646A" w:rsidP="00787191">
      <w:pPr>
        <w:pStyle w:val="ListParagraph"/>
        <w:numPr>
          <w:ilvl w:val="0"/>
          <w:numId w:val="28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Swyddi sgiliau isel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adroddiad Banc Lloegr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E046BA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E046BA">
        <w:rPr>
          <w:rFonts w:ascii="Century Gothic" w:eastAsia="Times New Roman" w:hAnsi="Century Gothic" w:cs="Calibri"/>
          <w:sz w:val="24"/>
          <w:szCs w:val="24"/>
          <w:lang w:val="cy-GB" w:eastAsia="en-GB"/>
        </w:rPr>
        <w:t>newid mewn buddsoddiad i ymchwil a datblygu / cyfalaf o lafur rhad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2109718A" w14:textId="2A79E4BC" w:rsidR="00F677E6" w:rsidRPr="00614263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 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Sl</w:t>
      </w:r>
      <w:r w:rsidR="00E046BA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eid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11 - </w:t>
      </w:r>
      <w:r w:rsidR="00E046BA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Cymru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4.0</w:t>
      </w:r>
    </w:p>
    <w:p w14:paraId="02557C66" w14:textId="2CAC96DC" w:rsidR="00787191" w:rsidRPr="00614263" w:rsidRDefault="00AD3967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 gadwyn gyflenwi ddigidol yng Nghymru a sut beth ydyw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2492108D" w14:textId="388CDA07" w:rsidR="00787191" w:rsidRPr="00614263" w:rsidRDefault="00862E8E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Cynnwys Gwasanaethau’r Genhedlaeth Nesaf mewn diagram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?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Opsiwn i ni bennu llond llaw sy’n cipio amrywiaeth o weithgareddau cysylltiedig ar draws yr economi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1291AD3F" w14:textId="42EEB9E9" w:rsidR="00787191" w:rsidRPr="00614263" w:rsidRDefault="00862E8E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Mae angen i’r naratif fod yn glir i sicrhau bod y cyhoedd yn deall yr hyn y mae’n ei olygu </w:t>
      </w:r>
      <w:r w:rsidR="00B72218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- e.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e</w:t>
      </w:r>
      <w:r w:rsidR="00B72218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technoleg amaethyddol yn y Canolbarth</w:t>
      </w:r>
      <w:r w:rsidR="002C453E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  <w:r w:rsidR="00EC7D8E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Mae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Tramshed 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Tech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yn edrych ar hybiau technoleg mewn rhannau eraill o Gymru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79B000F5" w14:textId="67299110" w:rsidR="00787191" w:rsidRPr="00614263" w:rsidRDefault="00862E8E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Yn debyg i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(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neu wedi alinio â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) '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Heriau Mawr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',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fel ffordd bosibl o strwythuro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7021A43F" w14:textId="1241CEE6" w:rsidR="00787191" w:rsidRPr="00614263" w:rsidRDefault="00F677E6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Tramshed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Tech </w:t>
      </w:r>
      <w:r w:rsidR="00862E8E">
        <w:rPr>
          <w:rFonts w:ascii="Century Gothic" w:eastAsia="Times New Roman" w:hAnsi="Century Gothic" w:cs="Calibri"/>
          <w:sz w:val="24"/>
          <w:szCs w:val="24"/>
          <w:lang w:val="cy-GB" w:eastAsia="en-GB"/>
        </w:rPr>
        <w:t>yn cynnal Sioe Deithio</w:t>
      </w:r>
      <w:r w:rsidR="00ED6BA1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l ar </w:t>
      </w:r>
      <w:r w:rsidR="00862E8E">
        <w:rPr>
          <w:rFonts w:ascii="Century Gothic" w:eastAsia="Times New Roman" w:hAnsi="Century Gothic" w:cs="Calibri"/>
          <w:sz w:val="24"/>
          <w:szCs w:val="24"/>
          <w:lang w:val="cy-GB" w:eastAsia="en-GB"/>
        </w:rPr>
        <w:t>D</w:t>
      </w:r>
      <w:r w:rsidR="00ED6BA1">
        <w:rPr>
          <w:rFonts w:ascii="Century Gothic" w:eastAsia="Times New Roman" w:hAnsi="Century Gothic" w:cs="Calibri"/>
          <w:sz w:val="24"/>
          <w:szCs w:val="24"/>
          <w:lang w:val="cy-GB" w:eastAsia="en-GB"/>
        </w:rPr>
        <w:t>d</w:t>
      </w:r>
      <w:r w:rsidR="00862E8E">
        <w:rPr>
          <w:rFonts w:ascii="Century Gothic" w:eastAsia="Times New Roman" w:hAnsi="Century Gothic" w:cs="Calibri"/>
          <w:sz w:val="24"/>
          <w:szCs w:val="24"/>
          <w:lang w:val="cy-GB" w:eastAsia="en-GB"/>
        </w:rPr>
        <w:t>eallusrwydd Artiffisial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55A6FECB" w14:textId="45F85533" w:rsidR="00787191" w:rsidRPr="00614263" w:rsidRDefault="00ED6BA1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Mwyngloddio</w:t>
      </w:r>
      <w:r w:rsidR="00862E8E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yn </w:t>
      </w:r>
      <w:r w:rsidR="00862E8E">
        <w:rPr>
          <w:rFonts w:ascii="Century Gothic" w:eastAsia="Times New Roman" w:hAnsi="Century Gothic" w:cs="Calibri"/>
          <w:sz w:val="24"/>
          <w:szCs w:val="24"/>
          <w:lang w:val="cy-GB" w:eastAsia="en-GB"/>
        </w:rPr>
        <w:t>1 dechnoleg a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g</w:t>
      </w:r>
      <w:r w:rsidR="00862E8E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1 nod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862E8E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862E8E">
        <w:rPr>
          <w:rFonts w:ascii="Century Gothic" w:eastAsia="Times New Roman" w:hAnsi="Century Gothic" w:cs="Calibri"/>
          <w:sz w:val="24"/>
          <w:szCs w:val="24"/>
          <w:lang w:val="cy-GB" w:eastAsia="en-GB"/>
        </w:rPr>
        <w:t>cloddio data yn fwy cymhleth o lawer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02899FF8" w14:textId="183412B3" w:rsidR="00F677E6" w:rsidRPr="00614263" w:rsidRDefault="00F677E6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Help</w:t>
      </w:r>
      <w:r w:rsidR="00862E8E">
        <w:rPr>
          <w:rFonts w:ascii="Century Gothic" w:eastAsia="Times New Roman" w:hAnsi="Century Gothic" w:cs="Calibri"/>
          <w:sz w:val="24"/>
          <w:szCs w:val="24"/>
          <w:lang w:val="cy-GB" w:eastAsia="en-GB"/>
        </w:rPr>
        <w:t>u i gyflwyno Cymru i farchnadoedd allanol a galluogi etholwyr mewnol i fyfyrio ar yr hyn y mae’n ei olygu iddynt</w:t>
      </w:r>
      <w:r w:rsidR="002C453E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 w:rsidR="00862E8E">
        <w:rPr>
          <w:rFonts w:ascii="Century Gothic" w:eastAsia="Times New Roman" w:hAnsi="Century Gothic" w:cs="Calibri"/>
          <w:sz w:val="24"/>
          <w:szCs w:val="24"/>
          <w:lang w:val="cy-GB" w:eastAsia="en-GB"/>
        </w:rPr>
        <w:t>Efallai bod angen i ni weld beth rydyn ni’n ei ddysgu wrth i ni adeiladu ar y syniad/cysyniad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74CAA7FC" w14:textId="39A9D82B" w:rsidR="00F677E6" w:rsidRPr="00614263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 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Sl</w:t>
      </w:r>
      <w:r w:rsidR="00862E8E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eid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 xml:space="preserve"> 12 - Diagram</w:t>
      </w:r>
    </w:p>
    <w:p w14:paraId="1D9B65EA" w14:textId="4DBF6911" w:rsidR="00787191" w:rsidRPr="00614263" w:rsidRDefault="00862E8E" w:rsidP="00787191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Diffyg meddwl strategol yn Llywodraeth Cymru ar y materion hyn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DA173AF" w14:textId="32BFD928" w:rsidR="00787191" w:rsidRPr="00614263" w:rsidRDefault="00862E8E" w:rsidP="00787191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Pwynt allweddol o ystyried </w:t>
      </w:r>
      <w:r w:rsidR="00322FEF">
        <w:rPr>
          <w:rFonts w:ascii="Century Gothic" w:eastAsia="Times New Roman" w:hAnsi="Century Gothic" w:cs="Calibri"/>
          <w:sz w:val="24"/>
          <w:szCs w:val="24"/>
          <w:lang w:val="cy-GB" w:eastAsia="en-GB"/>
        </w:rPr>
        <w:t>yr amodau ailstrwythuro yn Llywodraeth Cymru sy’n parhau a heb eu datrys o hyd</w:t>
      </w:r>
      <w:r w:rsidR="00787191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5DFEAD2" w14:textId="77A0AED9" w:rsidR="00884356" w:rsidRPr="00614263" w:rsidRDefault="00322FEF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Diffyg dealltwriaeth o’r dechnoleg</w:t>
      </w:r>
      <w:r w:rsidR="0088435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5A406A02" w14:textId="5C84C8A8" w:rsidR="00884356" w:rsidRPr="00614263" w:rsidRDefault="00322FEF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Cymhariaeth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Richard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â chwmni mawr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cwestiwn o sut i wneud iddo ddigwydd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?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Beth yw’r ‘sbardunau’ i wneud i bethau ddigwydd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?</w:t>
      </w:r>
    </w:p>
    <w:p w14:paraId="742FA1E5" w14:textId="21990A2A" w:rsidR="00884356" w:rsidRPr="00614263" w:rsidRDefault="00F677E6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22 </w:t>
      </w:r>
      <w:r w:rsidR="00322FEF">
        <w:rPr>
          <w:rFonts w:ascii="Century Gothic" w:eastAsia="Times New Roman" w:hAnsi="Century Gothic" w:cs="Calibri"/>
          <w:sz w:val="24"/>
          <w:szCs w:val="24"/>
          <w:lang w:val="cy-GB" w:eastAsia="en-GB"/>
        </w:rPr>
        <w:t>Awdurdod Lleol a ‘ddylai’ fod â syniad o’r cyfleoedd swydd/y farchnad lafur yn eu hardaloedd</w:t>
      </w:r>
      <w:r w:rsidR="0088435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262BFDB" w14:textId="245C28FE" w:rsidR="00884356" w:rsidRPr="00614263" w:rsidRDefault="00322FEF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Teimlad cyffredinol bod llawer o ddyblygu yn y system</w:t>
      </w:r>
      <w:r w:rsidR="0088435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01672388" w14:textId="11EF2508" w:rsidR="00884356" w:rsidRPr="00614263" w:rsidRDefault="00F677E6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OBR </w:t>
      </w:r>
      <w:r w:rsidR="00322FEF">
        <w:rPr>
          <w:rFonts w:ascii="Century Gothic" w:eastAsia="Times New Roman" w:hAnsi="Century Gothic" w:cs="Calibri"/>
          <w:sz w:val="24"/>
          <w:szCs w:val="24"/>
          <w:lang w:val="cy-GB" w:eastAsia="en-GB"/>
        </w:rPr>
        <w:t>fel cymhariaeth o drefniant hyd braich gan y Llywodraeth</w:t>
      </w:r>
      <w:r w:rsidR="0088435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CCACC41" w14:textId="1D75773A" w:rsidR="00884356" w:rsidRPr="00614263" w:rsidRDefault="00322FEF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Oes, mae gwasanaethau ar waith, ond y peth allweddol yw ei fod yn fodel gweithredu ‘deinamig’</w:t>
      </w:r>
      <w:r w:rsidR="0088435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3B0ACE21" w14:textId="36250802" w:rsidR="00884356" w:rsidRPr="00614263" w:rsidRDefault="007960AC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llawer o weithgarwch yn mynd rhagddo, er nad yw’r model hwn ar waith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mae’r dull o’r gwaelod i fyny ar goll ar hyn o bryd</w:t>
      </w:r>
      <w:r w:rsidR="0088435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28929863" w14:textId="6CA14E0F" w:rsidR="00884356" w:rsidRPr="00614263" w:rsidRDefault="007960AC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Heb fandad gwleidyddol, mae risg y bydd modelau fel hyn yn casglu llwch</w:t>
      </w:r>
      <w:r w:rsidR="0088435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1AECE3FC" w14:textId="39726A0D" w:rsidR="00884356" w:rsidRPr="00614263" w:rsidRDefault="007960AC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angen i randdeiliaid deimlo bod y system yn gweithio iddyn nhw</w:t>
      </w:r>
      <w:r w:rsidR="0088435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0CF3021B" w14:textId="22E1B6A6" w:rsidR="00F677E6" w:rsidRPr="00614263" w:rsidRDefault="007960AC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Pwynt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Richard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ynghylch sgiliau, cyfalaf a seilwaith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a oes gennym ni bob un o’r rhain ac i’r graddau sy’n ofynnol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?</w:t>
      </w:r>
    </w:p>
    <w:p w14:paraId="61A48B31" w14:textId="4FB87600" w:rsidR="00F677E6" w:rsidRPr="00614263" w:rsidRDefault="00F677E6" w:rsidP="00884356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 </w:t>
      </w:r>
      <w:r w:rsidRPr="00614263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Sl</w:t>
      </w:r>
      <w:r w:rsidR="007960AC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eid gyda Diagram Ffrwd Waith</w:t>
      </w:r>
    </w:p>
    <w:p w14:paraId="007CB849" w14:textId="138D03F2" w:rsidR="00884356" w:rsidRPr="00614263" w:rsidRDefault="009E0B2D" w:rsidP="00884356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seilwaith digidol yn hollbwysig</w:t>
      </w:r>
      <w:r w:rsidR="0088435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4BB6880F" w14:textId="7CD05859" w:rsidR="00D351C4" w:rsidRPr="00614263" w:rsidRDefault="009E0B2D" w:rsidP="00EC7D8E">
      <w:pPr>
        <w:pStyle w:val="ListParagraph"/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awdurdodau lleol yn edrych o ddifrif ar allu 5G a dulliau prawf</w:t>
      </w:r>
      <w:r w:rsidR="00D351C4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348E827D" w14:textId="4ED455AF" w:rsidR="00D351C4" w:rsidRPr="00614263" w:rsidRDefault="00832186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Mater o lawer o fentrau ‘bach’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D7023D"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 w:rsidR="00D7023D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o bosibl oherwydd rhwystredigaeth ynghylch y diffyg rhagolygon cenedlaethol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(</w:t>
      </w:r>
      <w:r w:rsidR="00D7023D">
        <w:rPr>
          <w:rFonts w:ascii="Century Gothic" w:eastAsia="Times New Roman" w:hAnsi="Century Gothic" w:cs="Calibri"/>
          <w:sz w:val="24"/>
          <w:szCs w:val="24"/>
          <w:lang w:val="cy-GB" w:eastAsia="en-GB"/>
        </w:rPr>
        <w:t>yn debyg i’r pwynt uchod ynghylch pethau’n cael eu gwneud er gwaethaf y system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)</w:t>
      </w:r>
      <w:r w:rsidR="00D351C4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5A30CEF3" w14:textId="610C86A9" w:rsidR="00D351C4" w:rsidRPr="00614263" w:rsidRDefault="00D7023D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angen strategaeth genedlaethol</w:t>
      </w:r>
      <w:r w:rsidR="00D351C4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1D801C71" w14:textId="58C6A687" w:rsidR="00D351C4" w:rsidRPr="00614263" w:rsidRDefault="00F677E6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Microsoft </w:t>
      </w:r>
      <w:r w:rsidR="00D7023D">
        <w:rPr>
          <w:rFonts w:ascii="Century Gothic" w:eastAsia="Times New Roman" w:hAnsi="Century Gothic" w:cs="Calibri"/>
          <w:sz w:val="24"/>
          <w:szCs w:val="24"/>
          <w:lang w:val="cy-GB" w:eastAsia="en-GB"/>
        </w:rPr>
        <w:t>yn gweithio ar draws awdurdodau lleol fel cyfrwng technoleg</w:t>
      </w:r>
      <w:r w:rsidR="00D351C4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56CFDE8F" w14:textId="7E21DDEF" w:rsidR="00D351C4" w:rsidRPr="00614263" w:rsidRDefault="005673C5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Ar hyn o bryd, mae’r llywodraeth yn gwneud llawer o bethau effaith isel ar gyflymder araf –</w:t>
      </w:r>
      <w:r w:rsidR="002C453E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er enghraifft, cymorth busnes</w:t>
      </w:r>
      <w:r w:rsidR="00D351C4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7F9A0709" w14:textId="7074C4D0" w:rsidR="00D351C4" w:rsidRPr="00614263" w:rsidRDefault="005673C5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Mae’r angen am Weision Sifil unigol yn arwain at gymorth i gyflawni yn y meysydd hyn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dylai fod yn bwynt allweddol i’w wneud i Weinidogion</w:t>
      </w:r>
      <w:r w:rsidR="00D351C4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530CE479" w14:textId="7BD31548" w:rsidR="00D351C4" w:rsidRPr="00614263" w:rsidRDefault="005673C5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Gwnaeth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Eluned Morgan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y pwynt yn ystod ei hymweliad â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Tramshed </w:t>
      </w:r>
      <w:r w:rsidR="00D351C4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Tech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ynglŷn â’r angen i uwchraddio pethau e.e. Academi Meddalwedd, beth am gael 5 arall o’r rhain ledled Cymru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?</w:t>
      </w:r>
    </w:p>
    <w:p w14:paraId="30A5C7B4" w14:textId="0DEF4517" w:rsidR="00D351C4" w:rsidRPr="00614263" w:rsidRDefault="005673C5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Yr angen i ysgogi’r farchnad BBaChau i ddenu gweithwyr i ailbennu diben sgiliau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- e.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e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taliad i gronfa dysgu gydol oes</w:t>
      </w:r>
      <w:r w:rsidR="002C453E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 w:rsidR="00AF0E14">
        <w:rPr>
          <w:rFonts w:ascii="Century Gothic" w:eastAsia="Times New Roman" w:hAnsi="Century Gothic" w:cs="Calibri"/>
          <w:sz w:val="24"/>
          <w:szCs w:val="24"/>
          <w:lang w:val="cy-GB" w:eastAsia="en-GB"/>
        </w:rPr>
        <w:t>Fodd bynnag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, </w:t>
      </w:r>
      <w:r w:rsidR="00AF0E14">
        <w:rPr>
          <w:rFonts w:ascii="Century Gothic" w:eastAsia="Times New Roman" w:hAnsi="Century Gothic" w:cs="Calibri"/>
          <w:sz w:val="24"/>
          <w:szCs w:val="24"/>
          <w:lang w:val="cy-GB" w:eastAsia="en-GB"/>
        </w:rPr>
        <w:t>mae cyflogwyr eisoes yn poeni am yr Ardoll Prentisiaethau</w:t>
      </w:r>
      <w:r w:rsidR="00D351C4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2EB24BF" w14:textId="0A72CDB4" w:rsidR="00D351C4" w:rsidRPr="00614263" w:rsidRDefault="00AF0E14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Prifysgol Caerdydd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–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taliadau ar gael ar gyfer myfyrwyr 2il/3edd flwyddyn i ymuno â’r gweithlu am gyfnodau byr, beth bynnag fo’u rhaglenni dysgu</w:t>
      </w:r>
      <w:r w:rsidR="00D351C4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71EDA3DA" w14:textId="03FD72A9" w:rsidR="00D351C4" w:rsidRPr="00614263" w:rsidRDefault="008D7434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Beth yw ystyr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'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Meysydd yn ymwneud â Digidol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'?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e.e.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busnesau newydd graddedigion yn nodi’r angen am amlddisgyblaethau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,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nid graddedigion gwyddoniaeth ddata yn unig i gefnogi eu modelau busnes</w:t>
      </w:r>
      <w:r w:rsidR="00D351C4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44B3D4B0" w14:textId="36B724B0" w:rsidR="00F677E6" w:rsidRPr="00614263" w:rsidRDefault="009625C2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Cysylltiad posibl â’r Rhaglen Sgiliau Hyblyg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(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a reolir gan Lywodraeth Cymru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)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a allai gefnogi mentrau sgiliau ar draws y diwydiant</w:t>
      </w:r>
      <w:r w:rsidR="00D351C4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41F32C65" w14:textId="7732D23A" w:rsidR="00F677E6" w:rsidRPr="00614263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</w:pPr>
      <w:r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 </w:t>
      </w:r>
      <w:r w:rsidR="009625C2">
        <w:rPr>
          <w:rFonts w:ascii="Century Gothic" w:eastAsia="Times New Roman" w:hAnsi="Century Gothic" w:cs="Calibri"/>
          <w:b/>
          <w:sz w:val="24"/>
          <w:szCs w:val="24"/>
          <w:lang w:val="cy-GB" w:eastAsia="en-GB"/>
        </w:rPr>
        <w:t>Pwyntiau eraill</w:t>
      </w:r>
    </w:p>
    <w:p w14:paraId="28FAEAF8" w14:textId="7A147849" w:rsidR="00D351C4" w:rsidRPr="00614263" w:rsidRDefault="00C053C3" w:rsidP="00D351C4">
      <w:pPr>
        <w:pStyle w:val="ListParagraph"/>
        <w:numPr>
          <w:ilvl w:val="0"/>
          <w:numId w:val="3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A allem amlinellu senario ‘gwneud dim’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?</w:t>
      </w:r>
    </w:p>
    <w:p w14:paraId="3D15027D" w14:textId="2B6D084F" w:rsidR="00D351C4" w:rsidRPr="00614263" w:rsidRDefault="00ED6BA1" w:rsidP="00D351C4">
      <w:pPr>
        <w:pStyle w:val="ListParagraph"/>
        <w:numPr>
          <w:ilvl w:val="0"/>
          <w:numId w:val="3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M</w:t>
      </w:r>
      <w:r w:rsidR="00C053C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ae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Singapore a</w:t>
      </w:r>
      <w:r w:rsidR="00C053C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Tsieina wedi llwyddo gan fod ganddyn nhw’r ewyllys wleidyddol i gyflawni’r hyn yr oedd ei angen</w:t>
      </w:r>
      <w:r w:rsidR="00D351C4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A0D3971" w14:textId="573D83F6" w:rsidR="007428D0" w:rsidRPr="00614263" w:rsidRDefault="00D822FB" w:rsidP="007428D0">
      <w:pPr>
        <w:pStyle w:val="ListParagraph"/>
        <w:numPr>
          <w:ilvl w:val="0"/>
          <w:numId w:val="3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A yw hyn yn rhywbeth i Lywodraeth Cymru yn unig neu a ddylem fod yn edrych ar y berthynas â llywodraethau San Steffan</w:t>
      </w:r>
      <w:r w:rsidR="007428D0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1861A18F" w14:textId="55B64D72" w:rsidR="007428D0" w:rsidRPr="00614263" w:rsidRDefault="00D822FB" w:rsidP="007428D0">
      <w:pPr>
        <w:pStyle w:val="ListParagraph"/>
        <w:numPr>
          <w:ilvl w:val="0"/>
          <w:numId w:val="3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Mae’n ddefnyddiol i fapio ffrydiau gwaith/syniadau yn erbyn sleid 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Andy Westwood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 ar gysylltiadau polisi Cymru-y DU</w:t>
      </w:r>
      <w:r w:rsidR="007428D0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747FA7F0" w14:textId="2E5A1A5F" w:rsidR="007428D0" w:rsidRPr="00614263" w:rsidRDefault="0068382A" w:rsidP="007428D0">
      <w:pPr>
        <w:pStyle w:val="ListParagraph"/>
        <w:numPr>
          <w:ilvl w:val="0"/>
          <w:numId w:val="3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Y mater yn ymwneud â’r hyn sy’n digwydd i Gronfeydd Strwythurol a’r hyn a ddaw yn eu lle nhw o ran Cronfeydd Ffyniant Gyffredin</w:t>
      </w:r>
      <w:r w:rsidR="007428D0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.</w:t>
      </w:r>
    </w:p>
    <w:p w14:paraId="605A9CD8" w14:textId="4AD66C00" w:rsidR="00F677E6" w:rsidRPr="00614263" w:rsidRDefault="0070543C" w:rsidP="007428D0">
      <w:pPr>
        <w:pStyle w:val="ListParagraph"/>
        <w:numPr>
          <w:ilvl w:val="0"/>
          <w:numId w:val="3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Clwstwr Technoleg y DU yn ymgysylltu â’r Tîm Deallusrwydd Artiffisial yn Llywodraeth y DU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/DCMS</w:t>
      </w:r>
      <w:r w:rsidR="002C453E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 xml:space="preserve">. </w:t>
      </w:r>
      <w:r>
        <w:rPr>
          <w:rFonts w:ascii="Century Gothic" w:eastAsia="Times New Roman" w:hAnsi="Century Gothic" w:cs="Calibri"/>
          <w:sz w:val="24"/>
          <w:szCs w:val="24"/>
          <w:lang w:val="cy-GB" w:eastAsia="en-GB"/>
        </w:rPr>
        <w:t>Sut allwn ni gyflwyno’r ffeithiau am Gymru i’r sgyrsiau hyn</w:t>
      </w:r>
      <w:r w:rsidR="00F677E6" w:rsidRPr="00614263">
        <w:rPr>
          <w:rFonts w:ascii="Century Gothic" w:eastAsia="Times New Roman" w:hAnsi="Century Gothic" w:cs="Calibri"/>
          <w:sz w:val="24"/>
          <w:szCs w:val="24"/>
          <w:lang w:val="cy-GB" w:eastAsia="en-GB"/>
        </w:rPr>
        <w:t>?</w:t>
      </w:r>
    </w:p>
    <w:p w14:paraId="0F3FF1A6" w14:textId="77777777" w:rsidR="00EC7D8E" w:rsidRPr="00614263" w:rsidRDefault="00EC7D8E" w:rsidP="00EC7D8E">
      <w:pPr>
        <w:pStyle w:val="ListParagraph"/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val="cy-GB" w:eastAsia="en-GB"/>
        </w:rPr>
      </w:pPr>
    </w:p>
    <w:p w14:paraId="2326255A" w14:textId="329159D1" w:rsidR="00862E8E" w:rsidRPr="00614263" w:rsidRDefault="00693F38" w:rsidP="00D816BB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 w:rsidRPr="00614263">
        <w:rPr>
          <w:rFonts w:ascii="Century Gothic" w:hAnsi="Century Gothic" w:cs="Arial"/>
          <w:b/>
          <w:sz w:val="24"/>
          <w:szCs w:val="24"/>
          <w:lang w:val="cy-GB"/>
        </w:rPr>
        <w:t>C</w:t>
      </w:r>
      <w:r w:rsidR="0070543C">
        <w:rPr>
          <w:rFonts w:ascii="Century Gothic" w:hAnsi="Century Gothic" w:cs="Arial"/>
          <w:b/>
          <w:sz w:val="24"/>
          <w:szCs w:val="24"/>
          <w:lang w:val="cy-GB"/>
        </w:rPr>
        <w:t>yfathrebu ac Ymgysylltu</w:t>
      </w:r>
    </w:p>
    <w:p w14:paraId="0973C271" w14:textId="6F18930D" w:rsidR="00575E96" w:rsidRPr="00614263" w:rsidRDefault="00575E96" w:rsidP="00575E96">
      <w:pPr>
        <w:tabs>
          <w:tab w:val="left" w:pos="567"/>
        </w:tabs>
        <w:spacing w:line="240" w:lineRule="auto"/>
        <w:ind w:left="567" w:hanging="567"/>
        <w:rPr>
          <w:rFonts w:ascii="Century Gothic" w:hAnsi="Century Gothic" w:cs="Arial"/>
          <w:sz w:val="24"/>
          <w:szCs w:val="24"/>
          <w:lang w:val="cy-GB"/>
        </w:rPr>
      </w:pPr>
      <w:r w:rsidRPr="00614263">
        <w:rPr>
          <w:rFonts w:ascii="Century Gothic" w:hAnsi="Century Gothic" w:cs="Arial"/>
          <w:sz w:val="24"/>
          <w:szCs w:val="24"/>
          <w:lang w:val="cy-GB"/>
        </w:rPr>
        <w:t>4.1</w:t>
      </w:r>
      <w:r w:rsidRPr="00614263">
        <w:rPr>
          <w:rFonts w:ascii="Century Gothic" w:hAnsi="Century Gothic" w:cs="Arial"/>
          <w:sz w:val="24"/>
          <w:szCs w:val="24"/>
          <w:lang w:val="cy-GB"/>
        </w:rPr>
        <w:tab/>
      </w:r>
      <w:r w:rsidR="0070543C">
        <w:rPr>
          <w:rFonts w:ascii="Century Gothic" w:hAnsi="Century Gothic" w:cs="Arial"/>
          <w:sz w:val="24"/>
          <w:szCs w:val="24"/>
          <w:lang w:val="cy-GB"/>
        </w:rPr>
        <w:t>O ran Cysylltiadau Cyhoeddus</w:t>
      </w:r>
      <w:r w:rsidR="001F625F" w:rsidRPr="00614263">
        <w:rPr>
          <w:rFonts w:ascii="Century Gothic" w:hAnsi="Century Gothic" w:cs="Arial"/>
          <w:sz w:val="24"/>
          <w:szCs w:val="24"/>
          <w:lang w:val="cy-GB"/>
        </w:rPr>
        <w:t xml:space="preserve">, </w:t>
      </w:r>
      <w:r w:rsidR="0070543C">
        <w:rPr>
          <w:rFonts w:ascii="Century Gothic" w:hAnsi="Century Gothic" w:cs="Arial"/>
          <w:sz w:val="24"/>
          <w:szCs w:val="24"/>
          <w:lang w:val="cy-GB"/>
        </w:rPr>
        <w:t xml:space="preserve">dywedodd </w:t>
      </w:r>
      <w:r w:rsidR="001F625F" w:rsidRPr="00614263">
        <w:rPr>
          <w:rFonts w:ascii="Century Gothic" w:hAnsi="Century Gothic" w:cs="Arial"/>
          <w:sz w:val="24"/>
          <w:szCs w:val="24"/>
          <w:lang w:val="cy-GB"/>
        </w:rPr>
        <w:t xml:space="preserve">Matt </w:t>
      </w:r>
      <w:r w:rsidR="0070543C">
        <w:rPr>
          <w:rFonts w:ascii="Century Gothic" w:hAnsi="Century Gothic" w:cs="Arial"/>
          <w:sz w:val="24"/>
          <w:szCs w:val="24"/>
          <w:lang w:val="cy-GB"/>
        </w:rPr>
        <w:t>wrth y panel ei fod yn gweithio gydag asiantaeth Cysylltiadau Cyhoeddus i weithio ochr yn ochr â’r adolygiad a chanolbwyntio ar themâu/argymhellion allweddol o’r Adroddiad Interim</w:t>
      </w:r>
      <w:r w:rsidR="001F625F" w:rsidRPr="00614263">
        <w:rPr>
          <w:rFonts w:ascii="Century Gothic" w:hAnsi="Century Gothic" w:cs="Arial"/>
          <w:sz w:val="24"/>
          <w:szCs w:val="24"/>
          <w:lang w:val="cy-GB"/>
        </w:rPr>
        <w:t xml:space="preserve">. </w:t>
      </w:r>
      <w:r w:rsidR="0070543C">
        <w:rPr>
          <w:rFonts w:ascii="Century Gothic" w:hAnsi="Century Gothic" w:cs="Arial"/>
          <w:sz w:val="24"/>
          <w:szCs w:val="24"/>
          <w:lang w:val="cy-GB"/>
        </w:rPr>
        <w:t xml:space="preserve">Nododd </w:t>
      </w:r>
      <w:r w:rsidRPr="00614263">
        <w:rPr>
          <w:rFonts w:ascii="Century Gothic" w:hAnsi="Century Gothic" w:cs="Arial"/>
          <w:sz w:val="24"/>
          <w:szCs w:val="24"/>
          <w:lang w:val="cy-GB"/>
        </w:rPr>
        <w:t xml:space="preserve">Matt </w:t>
      </w:r>
      <w:r w:rsidR="0070543C">
        <w:rPr>
          <w:rFonts w:ascii="Century Gothic" w:hAnsi="Century Gothic" w:cs="Arial"/>
          <w:sz w:val="24"/>
          <w:szCs w:val="24"/>
          <w:lang w:val="cy-GB"/>
        </w:rPr>
        <w:t>y bydd gwaith partneriaeth yn allweddol</w:t>
      </w:r>
      <w:r w:rsidRPr="00614263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70543C">
        <w:rPr>
          <w:rFonts w:ascii="Century Gothic" w:hAnsi="Century Gothic" w:cs="Arial"/>
          <w:sz w:val="24"/>
          <w:szCs w:val="24"/>
          <w:lang w:val="cy-GB"/>
        </w:rPr>
        <w:t>–</w:t>
      </w:r>
      <w:r w:rsidRPr="00614263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70543C">
        <w:rPr>
          <w:rFonts w:ascii="Century Gothic" w:hAnsi="Century Gothic" w:cs="Arial"/>
          <w:sz w:val="24"/>
          <w:szCs w:val="24"/>
          <w:lang w:val="cy-GB"/>
        </w:rPr>
        <w:t>cyfuno adnoddau.</w:t>
      </w:r>
    </w:p>
    <w:p w14:paraId="38F72D3C" w14:textId="27BF1D54" w:rsidR="000C7D5E" w:rsidRPr="00614263" w:rsidRDefault="0070543C" w:rsidP="00D816BB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  <w:lang w:val="cy-GB"/>
        </w:rPr>
      </w:pPr>
      <w:r>
        <w:rPr>
          <w:rFonts w:ascii="Century Gothic" w:hAnsi="Century Gothic" w:cs="Arial"/>
          <w:b/>
          <w:sz w:val="24"/>
          <w:szCs w:val="24"/>
          <w:lang w:val="cy-GB"/>
        </w:rPr>
        <w:t>Unrhyw Fater Arall</w:t>
      </w:r>
    </w:p>
    <w:p w14:paraId="7D8F3BDF" w14:textId="11B9B931" w:rsidR="00981040" w:rsidRPr="00614263" w:rsidRDefault="001F625F" w:rsidP="00D816BB">
      <w:p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  <w:lang w:val="cy-GB"/>
        </w:rPr>
      </w:pPr>
      <w:r w:rsidRPr="00614263">
        <w:rPr>
          <w:rFonts w:ascii="Century Gothic" w:hAnsi="Century Gothic" w:cs="Arial"/>
          <w:sz w:val="24"/>
          <w:szCs w:val="24"/>
          <w:lang w:val="cy-GB"/>
        </w:rPr>
        <w:t>5</w:t>
      </w:r>
      <w:r w:rsidR="000C7D5E" w:rsidRPr="00614263">
        <w:rPr>
          <w:rFonts w:ascii="Century Gothic" w:hAnsi="Century Gothic" w:cs="Arial"/>
          <w:sz w:val="24"/>
          <w:szCs w:val="24"/>
          <w:lang w:val="cy-GB"/>
        </w:rPr>
        <w:t>.1</w:t>
      </w:r>
      <w:r w:rsidR="000C7D5E" w:rsidRPr="00614263">
        <w:rPr>
          <w:rFonts w:ascii="Century Gothic" w:hAnsi="Century Gothic" w:cs="Arial"/>
          <w:sz w:val="24"/>
          <w:szCs w:val="24"/>
          <w:lang w:val="cy-GB"/>
        </w:rPr>
        <w:tab/>
      </w:r>
      <w:r w:rsidR="0070543C">
        <w:rPr>
          <w:rFonts w:ascii="Century Gothic" w:hAnsi="Century Gothic" w:cs="Arial"/>
          <w:sz w:val="24"/>
          <w:szCs w:val="24"/>
          <w:lang w:val="cy-GB"/>
        </w:rPr>
        <w:t>Nodwyd y pwyntiau canlynol</w:t>
      </w:r>
      <w:r w:rsidR="00981040" w:rsidRPr="00614263">
        <w:rPr>
          <w:rFonts w:ascii="Century Gothic" w:hAnsi="Century Gothic" w:cs="Arial"/>
          <w:sz w:val="24"/>
          <w:szCs w:val="24"/>
          <w:lang w:val="cy-GB"/>
        </w:rPr>
        <w:t>:</w:t>
      </w:r>
    </w:p>
    <w:p w14:paraId="7AF8DB7C" w14:textId="6D07C28D" w:rsidR="000C7D5E" w:rsidRPr="00614263" w:rsidRDefault="0070543C" w:rsidP="00D816BB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Cynhelir y cyfarfod Gweinidogol ar </w:t>
      </w:r>
      <w:r w:rsidR="00981040" w:rsidRPr="00614263">
        <w:rPr>
          <w:rFonts w:ascii="Century Gothic" w:hAnsi="Century Gothic" w:cs="Arial"/>
          <w:sz w:val="24"/>
          <w:szCs w:val="24"/>
          <w:lang w:val="cy-GB"/>
        </w:rPr>
        <w:t xml:space="preserve">20 </w:t>
      </w:r>
      <w:r>
        <w:rPr>
          <w:rFonts w:ascii="Century Gothic" w:hAnsi="Century Gothic" w:cs="Arial"/>
          <w:sz w:val="24"/>
          <w:szCs w:val="24"/>
          <w:lang w:val="cy-GB"/>
        </w:rPr>
        <w:t>Tachwedd</w:t>
      </w:r>
      <w:r w:rsidR="00575E96" w:rsidRPr="00614263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38091F74" w14:textId="292E553F" w:rsidR="00981040" w:rsidRPr="00614263" w:rsidRDefault="008116AE" w:rsidP="00D816BB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Ymgynghoriad Cais am Dystiolaeth</w:t>
      </w:r>
      <w:r w:rsidR="00981040" w:rsidRPr="00614263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 w:rsidR="00575E96" w:rsidRPr="00614263">
        <w:rPr>
          <w:rFonts w:ascii="Century Gothic" w:hAnsi="Century Gothic" w:cs="Arial"/>
          <w:sz w:val="24"/>
          <w:szCs w:val="24"/>
          <w:lang w:val="cy-GB"/>
        </w:rPr>
        <w:t>(</w:t>
      </w:r>
      <w:r>
        <w:rPr>
          <w:rFonts w:ascii="Century Gothic" w:hAnsi="Century Gothic" w:cs="Arial"/>
          <w:sz w:val="24"/>
          <w:szCs w:val="24"/>
          <w:lang w:val="cy-GB"/>
        </w:rPr>
        <w:t>ymestynnwyd tan 30 Tachwedd</w:t>
      </w:r>
      <w:r w:rsidR="00575E96" w:rsidRPr="00614263">
        <w:rPr>
          <w:rFonts w:ascii="Century Gothic" w:hAnsi="Century Gothic" w:cs="Arial"/>
          <w:sz w:val="24"/>
          <w:szCs w:val="24"/>
          <w:lang w:val="cy-GB"/>
        </w:rPr>
        <w:t xml:space="preserve">) </w:t>
      </w:r>
      <w:r>
        <w:rPr>
          <w:rFonts w:ascii="Century Gothic" w:hAnsi="Century Gothic" w:cs="Arial"/>
          <w:sz w:val="24"/>
          <w:szCs w:val="24"/>
          <w:lang w:val="cy-GB"/>
        </w:rPr>
        <w:t>–</w:t>
      </w:r>
      <w:r w:rsidR="00981040" w:rsidRPr="00614263">
        <w:rPr>
          <w:rFonts w:ascii="Century Gothic" w:hAnsi="Century Gothic" w:cs="Arial"/>
          <w:sz w:val="24"/>
          <w:szCs w:val="24"/>
          <w:lang w:val="cy-GB"/>
        </w:rPr>
        <w:t xml:space="preserve"> </w:t>
      </w:r>
      <w:r>
        <w:rPr>
          <w:rFonts w:ascii="Century Gothic" w:hAnsi="Century Gothic" w:cs="Arial"/>
          <w:sz w:val="24"/>
          <w:szCs w:val="24"/>
          <w:lang w:val="cy-GB"/>
        </w:rPr>
        <w:t xml:space="preserve">gofynnodd </w:t>
      </w:r>
      <w:r w:rsidR="005F154C" w:rsidRPr="00614263">
        <w:rPr>
          <w:rFonts w:ascii="Century Gothic" w:hAnsi="Century Gothic" w:cs="Arial"/>
          <w:sz w:val="24"/>
          <w:szCs w:val="24"/>
          <w:lang w:val="cy-GB"/>
        </w:rPr>
        <w:t xml:space="preserve">Matt </w:t>
      </w:r>
      <w:r>
        <w:rPr>
          <w:rFonts w:ascii="Century Gothic" w:hAnsi="Century Gothic" w:cs="Arial"/>
          <w:sz w:val="24"/>
          <w:szCs w:val="24"/>
          <w:lang w:val="cy-GB"/>
        </w:rPr>
        <w:t>i’r</w:t>
      </w:r>
      <w:r w:rsidR="005F154C" w:rsidRPr="00614263">
        <w:rPr>
          <w:rFonts w:ascii="Century Gothic" w:hAnsi="Century Gothic" w:cs="Arial"/>
          <w:sz w:val="24"/>
          <w:szCs w:val="24"/>
          <w:lang w:val="cy-GB"/>
        </w:rPr>
        <w:t xml:space="preserve"> Panel </w:t>
      </w:r>
      <w:r>
        <w:rPr>
          <w:rFonts w:ascii="Century Gothic" w:hAnsi="Century Gothic" w:cs="Arial"/>
          <w:sz w:val="24"/>
          <w:szCs w:val="24"/>
          <w:lang w:val="cy-GB"/>
        </w:rPr>
        <w:t>hyrwyddo hyn lle bo hynny’n bosibl</w:t>
      </w:r>
      <w:r w:rsidR="005F154C" w:rsidRPr="00614263">
        <w:rPr>
          <w:rFonts w:ascii="Century Gothic" w:hAnsi="Century Gothic" w:cs="Arial"/>
          <w:sz w:val="24"/>
          <w:szCs w:val="24"/>
          <w:lang w:val="cy-GB"/>
        </w:rPr>
        <w:t xml:space="preserve">. </w:t>
      </w:r>
      <w:r w:rsidR="001469B0">
        <w:rPr>
          <w:rFonts w:ascii="Century Gothic" w:hAnsi="Century Gothic" w:cs="Arial"/>
          <w:sz w:val="24"/>
          <w:szCs w:val="24"/>
          <w:lang w:val="cy-GB"/>
        </w:rPr>
        <w:t xml:space="preserve">Cynigiodd </w:t>
      </w:r>
      <w:r w:rsidR="00981040" w:rsidRPr="00614263">
        <w:rPr>
          <w:rFonts w:ascii="Century Gothic" w:hAnsi="Century Gothic" w:cs="Arial"/>
          <w:sz w:val="24"/>
          <w:szCs w:val="24"/>
          <w:lang w:val="cy-GB"/>
        </w:rPr>
        <w:t xml:space="preserve">Tramshed </w:t>
      </w:r>
      <w:r w:rsidR="00575E96" w:rsidRPr="00614263">
        <w:rPr>
          <w:rFonts w:ascii="Century Gothic" w:hAnsi="Century Gothic" w:cs="Arial"/>
          <w:sz w:val="24"/>
          <w:szCs w:val="24"/>
          <w:lang w:val="cy-GB"/>
        </w:rPr>
        <w:t xml:space="preserve">Tech </w:t>
      </w:r>
      <w:r w:rsidR="001469B0">
        <w:rPr>
          <w:rFonts w:ascii="Century Gothic" w:hAnsi="Century Gothic" w:cs="Arial"/>
          <w:sz w:val="24"/>
          <w:szCs w:val="24"/>
          <w:lang w:val="cy-GB"/>
        </w:rPr>
        <w:t>roi cyhoeddusrwydd i hyn ar eu tudalen Twitter</w:t>
      </w:r>
      <w:r w:rsidR="00575E96" w:rsidRPr="00614263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51088546" w14:textId="139DEECE" w:rsidR="00981040" w:rsidRPr="00614263" w:rsidRDefault="006173F1" w:rsidP="00D816BB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Nododd </w:t>
      </w:r>
      <w:r w:rsidR="00575E96" w:rsidRPr="00614263">
        <w:rPr>
          <w:rFonts w:ascii="Century Gothic" w:hAnsi="Century Gothic" w:cs="Arial"/>
          <w:sz w:val="24"/>
          <w:szCs w:val="24"/>
          <w:lang w:val="cy-GB"/>
        </w:rPr>
        <w:t xml:space="preserve">Phil </w:t>
      </w:r>
      <w:r>
        <w:rPr>
          <w:rFonts w:ascii="Century Gothic" w:hAnsi="Century Gothic" w:cs="Arial"/>
          <w:sz w:val="24"/>
          <w:szCs w:val="24"/>
          <w:lang w:val="cy-GB"/>
        </w:rPr>
        <w:t>fod gennym ni raglen heriol yn arwain at yr Adroddiad terfynol a bod cyfle i Aelodau’r Panel gyfrannu a darparu adborth</w:t>
      </w:r>
      <w:r w:rsidR="005F154C" w:rsidRPr="00614263">
        <w:rPr>
          <w:rFonts w:ascii="Century Gothic" w:hAnsi="Century Gothic" w:cs="Arial"/>
          <w:sz w:val="24"/>
          <w:szCs w:val="24"/>
          <w:lang w:val="cy-GB"/>
        </w:rPr>
        <w:t>.</w:t>
      </w:r>
      <w:r w:rsidR="00981040" w:rsidRPr="00614263">
        <w:rPr>
          <w:rFonts w:ascii="Century Gothic" w:hAnsi="Century Gothic" w:cs="Arial"/>
          <w:sz w:val="24"/>
          <w:szCs w:val="24"/>
          <w:lang w:val="cy-GB"/>
        </w:rPr>
        <w:t xml:space="preserve"> </w:t>
      </w:r>
    </w:p>
    <w:p w14:paraId="4EEDA9FE" w14:textId="2C1226D8" w:rsidR="00575E96" w:rsidRPr="00614263" w:rsidRDefault="006173F1" w:rsidP="00D816BB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>Cynhelir Cyfarfodydd Panel Arbenigol y dyfodol ym mis Ionawr, mis Chwefror a mis Mawrth</w:t>
      </w:r>
      <w:r w:rsidR="00B72218" w:rsidRPr="00614263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0E9F4DC4" w14:textId="1DEF6481" w:rsidR="00575E96" w:rsidRPr="00614263" w:rsidRDefault="006173F1" w:rsidP="00D816BB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  <w:lang w:val="cy-GB"/>
        </w:rPr>
      </w:pPr>
      <w:r>
        <w:rPr>
          <w:rFonts w:ascii="Century Gothic" w:hAnsi="Century Gothic" w:cs="Arial"/>
          <w:sz w:val="24"/>
          <w:szCs w:val="24"/>
          <w:lang w:val="cy-GB"/>
        </w:rPr>
        <w:t xml:space="preserve">Gofynnodd </w:t>
      </w:r>
      <w:r w:rsidR="00575E96" w:rsidRPr="00614263">
        <w:rPr>
          <w:rFonts w:ascii="Century Gothic" w:hAnsi="Century Gothic" w:cs="Arial"/>
          <w:sz w:val="24"/>
          <w:szCs w:val="24"/>
          <w:lang w:val="cy-GB"/>
        </w:rPr>
        <w:t xml:space="preserve">Phil </w:t>
      </w:r>
      <w:r>
        <w:rPr>
          <w:rFonts w:ascii="Century Gothic" w:hAnsi="Century Gothic" w:cs="Arial"/>
          <w:sz w:val="24"/>
          <w:szCs w:val="24"/>
          <w:lang w:val="cy-GB"/>
        </w:rPr>
        <w:t>i’r panel fwydo’r astudiaethau achos gan fod hwn yn hollbwysig o ran lleoli ein negeseuon</w:t>
      </w:r>
      <w:r w:rsidR="0090293C" w:rsidRPr="00614263">
        <w:rPr>
          <w:rFonts w:ascii="Century Gothic" w:hAnsi="Century Gothic" w:cs="Arial"/>
          <w:sz w:val="24"/>
          <w:szCs w:val="24"/>
          <w:lang w:val="cy-GB"/>
        </w:rPr>
        <w:t>.</w:t>
      </w:r>
    </w:p>
    <w:p w14:paraId="10771F8A" w14:textId="77777777" w:rsidR="000C7D5E" w:rsidRPr="00614263" w:rsidRDefault="000C7D5E" w:rsidP="000C7D5E">
      <w:pPr>
        <w:ind w:left="720" w:hanging="720"/>
        <w:rPr>
          <w:rFonts w:ascii="Arial" w:hAnsi="Arial" w:cs="Arial"/>
          <w:sz w:val="24"/>
          <w:szCs w:val="24"/>
          <w:lang w:val="cy-GB"/>
        </w:rPr>
      </w:pPr>
    </w:p>
    <w:sectPr w:rsidR="000C7D5E" w:rsidRPr="0061426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4CF4D" w14:textId="77777777" w:rsidR="00862E8E" w:rsidRDefault="00862E8E" w:rsidP="009D7FD2">
      <w:pPr>
        <w:spacing w:after="0" w:line="240" w:lineRule="auto"/>
      </w:pPr>
      <w:r>
        <w:separator/>
      </w:r>
    </w:p>
  </w:endnote>
  <w:endnote w:type="continuationSeparator" w:id="0">
    <w:p w14:paraId="588BB52C" w14:textId="77777777" w:rsidR="00862E8E" w:rsidRDefault="00862E8E" w:rsidP="009D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99AD" w14:textId="43FA0536" w:rsidR="00862E8E" w:rsidRDefault="00862E8E" w:rsidP="00B72218">
    <w:pPr>
      <w:pStyle w:val="Footer"/>
      <w:jc w:val="center"/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61914" wp14:editId="571CF7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DE48FE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Tudalen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7378FF" w:rsidRPr="007378F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o 7</w:t>
    </w:r>
  </w:p>
  <w:p w14:paraId="6FE54E1F" w14:textId="77777777" w:rsidR="00862E8E" w:rsidRDefault="00862E8E" w:rsidP="009D7F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1A19D" w14:textId="77777777" w:rsidR="00862E8E" w:rsidRDefault="00862E8E" w:rsidP="009D7FD2">
      <w:pPr>
        <w:spacing w:after="0" w:line="240" w:lineRule="auto"/>
      </w:pPr>
      <w:r>
        <w:separator/>
      </w:r>
    </w:p>
  </w:footnote>
  <w:footnote w:type="continuationSeparator" w:id="0">
    <w:p w14:paraId="5C096BBB" w14:textId="77777777" w:rsidR="00862E8E" w:rsidRDefault="00862E8E" w:rsidP="009D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52D4" w14:textId="77777777" w:rsidR="00862E8E" w:rsidRDefault="00862E8E" w:rsidP="009D7FD2">
    <w:pPr>
      <w:pStyle w:val="Header"/>
      <w:jc w:val="right"/>
    </w:pPr>
    <w:r>
      <w:rPr>
        <w:noProof/>
        <w:lang w:eastAsia="en-GB"/>
      </w:rPr>
      <w:drawing>
        <wp:inline distT="0" distB="0" distL="0" distR="0" wp14:anchorId="3267B135" wp14:editId="4F061D7D">
          <wp:extent cx="2631600" cy="360000"/>
          <wp:effectExtent l="0" t="0" r="0" b="2540"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6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9A53935" w14:textId="77777777" w:rsidR="00862E8E" w:rsidRDefault="00862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C19"/>
    <w:multiLevelType w:val="multilevel"/>
    <w:tmpl w:val="4DF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16D2C"/>
    <w:multiLevelType w:val="multilevel"/>
    <w:tmpl w:val="1F5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41C3E"/>
    <w:multiLevelType w:val="hybridMultilevel"/>
    <w:tmpl w:val="D0D891B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8422A9"/>
    <w:multiLevelType w:val="hybridMultilevel"/>
    <w:tmpl w:val="EE3E62B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4855BC2"/>
    <w:multiLevelType w:val="hybridMultilevel"/>
    <w:tmpl w:val="DCBA8C0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49D7654"/>
    <w:multiLevelType w:val="multilevel"/>
    <w:tmpl w:val="6E6E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9116FC"/>
    <w:multiLevelType w:val="hybridMultilevel"/>
    <w:tmpl w:val="F9C0C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E48B2"/>
    <w:multiLevelType w:val="multilevel"/>
    <w:tmpl w:val="0D8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111CCF"/>
    <w:multiLevelType w:val="hybridMultilevel"/>
    <w:tmpl w:val="AA98016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54580B"/>
    <w:multiLevelType w:val="multilevel"/>
    <w:tmpl w:val="D39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831125"/>
    <w:multiLevelType w:val="hybridMultilevel"/>
    <w:tmpl w:val="FDBE2E8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7D43D37"/>
    <w:multiLevelType w:val="hybridMultilevel"/>
    <w:tmpl w:val="620029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582AE2"/>
    <w:multiLevelType w:val="multilevel"/>
    <w:tmpl w:val="BAC2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936013"/>
    <w:multiLevelType w:val="hybridMultilevel"/>
    <w:tmpl w:val="05608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E907DB"/>
    <w:multiLevelType w:val="multilevel"/>
    <w:tmpl w:val="2FCA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8B71C3"/>
    <w:multiLevelType w:val="multilevel"/>
    <w:tmpl w:val="4A4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8A674F"/>
    <w:multiLevelType w:val="multilevel"/>
    <w:tmpl w:val="0FF6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85290D"/>
    <w:multiLevelType w:val="hybridMultilevel"/>
    <w:tmpl w:val="32FC6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3115E8"/>
    <w:multiLevelType w:val="multilevel"/>
    <w:tmpl w:val="265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236012"/>
    <w:multiLevelType w:val="hybridMultilevel"/>
    <w:tmpl w:val="9EFC907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33F63A4"/>
    <w:multiLevelType w:val="hybridMultilevel"/>
    <w:tmpl w:val="CF4E90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65543BF"/>
    <w:multiLevelType w:val="multilevel"/>
    <w:tmpl w:val="8B62D30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256386"/>
    <w:multiLevelType w:val="hybridMultilevel"/>
    <w:tmpl w:val="8F4C00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D53F04"/>
    <w:multiLevelType w:val="hybridMultilevel"/>
    <w:tmpl w:val="876CB78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CC0040D"/>
    <w:multiLevelType w:val="multilevel"/>
    <w:tmpl w:val="4EDE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284951"/>
    <w:multiLevelType w:val="hybridMultilevel"/>
    <w:tmpl w:val="FD483DD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5763E4D"/>
    <w:multiLevelType w:val="hybridMultilevel"/>
    <w:tmpl w:val="9A9E11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3421C0"/>
    <w:multiLevelType w:val="multilevel"/>
    <w:tmpl w:val="DC10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610A91"/>
    <w:multiLevelType w:val="hybridMultilevel"/>
    <w:tmpl w:val="090C6A9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2B97BBB"/>
    <w:multiLevelType w:val="hybridMultilevel"/>
    <w:tmpl w:val="2F90FA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5220E6"/>
    <w:multiLevelType w:val="multilevel"/>
    <w:tmpl w:val="9112F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EE4F1C"/>
    <w:multiLevelType w:val="multilevel"/>
    <w:tmpl w:val="72CC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8"/>
  </w:num>
  <w:num w:numId="5">
    <w:abstractNumId w:val="25"/>
  </w:num>
  <w:num w:numId="6">
    <w:abstractNumId w:val="21"/>
  </w:num>
  <w:num w:numId="7">
    <w:abstractNumId w:val="5"/>
  </w:num>
  <w:num w:numId="8">
    <w:abstractNumId w:val="14"/>
  </w:num>
  <w:num w:numId="9">
    <w:abstractNumId w:val="9"/>
  </w:num>
  <w:num w:numId="10">
    <w:abstractNumId w:val="12"/>
  </w:num>
  <w:num w:numId="11">
    <w:abstractNumId w:val="0"/>
  </w:num>
  <w:num w:numId="12">
    <w:abstractNumId w:val="15"/>
  </w:num>
  <w:num w:numId="13">
    <w:abstractNumId w:val="16"/>
  </w:num>
  <w:num w:numId="14">
    <w:abstractNumId w:val="7"/>
  </w:num>
  <w:num w:numId="15">
    <w:abstractNumId w:val="31"/>
  </w:num>
  <w:num w:numId="16">
    <w:abstractNumId w:val="18"/>
  </w:num>
  <w:num w:numId="17">
    <w:abstractNumId w:val="24"/>
  </w:num>
  <w:num w:numId="18">
    <w:abstractNumId w:val="1"/>
  </w:num>
  <w:num w:numId="19">
    <w:abstractNumId w:val="27"/>
  </w:num>
  <w:num w:numId="20">
    <w:abstractNumId w:val="10"/>
  </w:num>
  <w:num w:numId="21">
    <w:abstractNumId w:val="28"/>
  </w:num>
  <w:num w:numId="22">
    <w:abstractNumId w:val="23"/>
  </w:num>
  <w:num w:numId="23">
    <w:abstractNumId w:val="4"/>
  </w:num>
  <w:num w:numId="24">
    <w:abstractNumId w:val="3"/>
  </w:num>
  <w:num w:numId="25">
    <w:abstractNumId w:val="2"/>
  </w:num>
  <w:num w:numId="26">
    <w:abstractNumId w:val="19"/>
  </w:num>
  <w:num w:numId="27">
    <w:abstractNumId w:val="29"/>
  </w:num>
  <w:num w:numId="28">
    <w:abstractNumId w:val="13"/>
  </w:num>
  <w:num w:numId="29">
    <w:abstractNumId w:val="17"/>
  </w:num>
  <w:num w:numId="30">
    <w:abstractNumId w:val="6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7"/>
    <w:rsid w:val="000001A9"/>
    <w:rsid w:val="000030C3"/>
    <w:rsid w:val="00034F54"/>
    <w:rsid w:val="0004564F"/>
    <w:rsid w:val="000C7D5E"/>
    <w:rsid w:val="000E63E0"/>
    <w:rsid w:val="001469B0"/>
    <w:rsid w:val="001B4983"/>
    <w:rsid w:val="001D37E6"/>
    <w:rsid w:val="001E0149"/>
    <w:rsid w:val="001F2460"/>
    <w:rsid w:val="001F625F"/>
    <w:rsid w:val="00233B1A"/>
    <w:rsid w:val="00240EE2"/>
    <w:rsid w:val="002A279A"/>
    <w:rsid w:val="002C453E"/>
    <w:rsid w:val="00300C85"/>
    <w:rsid w:val="00322FEF"/>
    <w:rsid w:val="0032687B"/>
    <w:rsid w:val="003B3B09"/>
    <w:rsid w:val="003F47EC"/>
    <w:rsid w:val="00404DAC"/>
    <w:rsid w:val="00472F1E"/>
    <w:rsid w:val="004C2E50"/>
    <w:rsid w:val="004E6A62"/>
    <w:rsid w:val="004F4BB3"/>
    <w:rsid w:val="005352EF"/>
    <w:rsid w:val="005673C5"/>
    <w:rsid w:val="00575E96"/>
    <w:rsid w:val="005C6214"/>
    <w:rsid w:val="005F154C"/>
    <w:rsid w:val="00614263"/>
    <w:rsid w:val="0061646A"/>
    <w:rsid w:val="006173F1"/>
    <w:rsid w:val="00632FC3"/>
    <w:rsid w:val="00653D4B"/>
    <w:rsid w:val="0068382A"/>
    <w:rsid w:val="00693F38"/>
    <w:rsid w:val="006E3E1A"/>
    <w:rsid w:val="0070543C"/>
    <w:rsid w:val="007378FF"/>
    <w:rsid w:val="007428D0"/>
    <w:rsid w:val="00742F13"/>
    <w:rsid w:val="007433B8"/>
    <w:rsid w:val="007604A7"/>
    <w:rsid w:val="00761DCF"/>
    <w:rsid w:val="00765082"/>
    <w:rsid w:val="00787191"/>
    <w:rsid w:val="007960AC"/>
    <w:rsid w:val="007D6747"/>
    <w:rsid w:val="007E07E1"/>
    <w:rsid w:val="00807A8A"/>
    <w:rsid w:val="008116AE"/>
    <w:rsid w:val="00832186"/>
    <w:rsid w:val="00862E8E"/>
    <w:rsid w:val="0088033E"/>
    <w:rsid w:val="00884356"/>
    <w:rsid w:val="008A5CEB"/>
    <w:rsid w:val="008D7434"/>
    <w:rsid w:val="0090293C"/>
    <w:rsid w:val="009625C2"/>
    <w:rsid w:val="00981040"/>
    <w:rsid w:val="009A5201"/>
    <w:rsid w:val="009C56C7"/>
    <w:rsid w:val="009D7FD2"/>
    <w:rsid w:val="009E0B2D"/>
    <w:rsid w:val="009E425F"/>
    <w:rsid w:val="009E726B"/>
    <w:rsid w:val="009E73A2"/>
    <w:rsid w:val="009F7A48"/>
    <w:rsid w:val="00A8020E"/>
    <w:rsid w:val="00A9768F"/>
    <w:rsid w:val="00AD3967"/>
    <w:rsid w:val="00AF0E14"/>
    <w:rsid w:val="00B049CE"/>
    <w:rsid w:val="00B05835"/>
    <w:rsid w:val="00B33071"/>
    <w:rsid w:val="00B445A7"/>
    <w:rsid w:val="00B72218"/>
    <w:rsid w:val="00B93347"/>
    <w:rsid w:val="00BC3849"/>
    <w:rsid w:val="00BD1C61"/>
    <w:rsid w:val="00BD287F"/>
    <w:rsid w:val="00C053C3"/>
    <w:rsid w:val="00C05F64"/>
    <w:rsid w:val="00C07B57"/>
    <w:rsid w:val="00C309E9"/>
    <w:rsid w:val="00C71D62"/>
    <w:rsid w:val="00CA75BB"/>
    <w:rsid w:val="00D00981"/>
    <w:rsid w:val="00D06BB7"/>
    <w:rsid w:val="00D272EC"/>
    <w:rsid w:val="00D351C4"/>
    <w:rsid w:val="00D7023D"/>
    <w:rsid w:val="00D816BB"/>
    <w:rsid w:val="00D822FB"/>
    <w:rsid w:val="00D94413"/>
    <w:rsid w:val="00DB0336"/>
    <w:rsid w:val="00DB6769"/>
    <w:rsid w:val="00E046BA"/>
    <w:rsid w:val="00EB549C"/>
    <w:rsid w:val="00EC7D8E"/>
    <w:rsid w:val="00ED00D1"/>
    <w:rsid w:val="00ED6BA1"/>
    <w:rsid w:val="00F1500B"/>
    <w:rsid w:val="00F42AE2"/>
    <w:rsid w:val="00F677E6"/>
    <w:rsid w:val="00FE0F00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3C34DC"/>
  <w15:docId w15:val="{D9D66957-64D7-4A0D-98F6-1C5EED7D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FD2"/>
  </w:style>
  <w:style w:type="paragraph" w:styleId="Footer">
    <w:name w:val="footer"/>
    <w:basedOn w:val="Normal"/>
    <w:link w:val="FooterChar"/>
    <w:uiPriority w:val="99"/>
    <w:unhideWhenUsed/>
    <w:rsid w:val="009D7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D2"/>
  </w:style>
  <w:style w:type="paragraph" w:styleId="BalloonText">
    <w:name w:val="Balloon Text"/>
    <w:basedOn w:val="Normal"/>
    <w:link w:val="BalloonTextChar"/>
    <w:uiPriority w:val="99"/>
    <w:semiHidden/>
    <w:unhideWhenUsed/>
    <w:rsid w:val="002C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A26557850</value>
    </field>
    <field name="Objective-Title">
      <value order="0">Minutes - Digital Innovation Review Expert Panel Meeting - 14 November 2018 - WELSH</value>
    </field>
    <field name="Objective-Description">
      <value order="0"/>
    </field>
    <field name="Objective-CreationStamp">
      <value order="0">2019-06-14T14:36:23Z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2019-06-14T14:37:07Z</value>
    </field>
    <field name="Objective-Owner">
      <value order="0">Packer, Gail (ESNR-SHELL- Skills Policy Engagement)</value>
    </field>
    <field name="Objective-Path">
      <value order="0">Objective Global Folder:Business File Plan:Economy, Skills &amp; Natural Resources (ESNR):Economy, Skills &amp; Natural Resources (ESNR) - SHELL - Employability &amp; Skills:1 - Save:Skills  Policy Engagement  Team:Policy &amp; Intelligence Branch:Review of Digital Innovation:Employability and Skills Division - Review of Digital Innovation - Meetings and Workshops - 2018-2019:Panel Meeting - 14 November 2018 - Tramshed, Cardiff</value>
    </field>
    <field name="Objective-Parent">
      <value order="0">Panel Meeting - 14 November 2018 - Tramshed, Cardiff</value>
    </field>
    <field name="Objective-State">
      <value order="0">Being Drafted</value>
    </field>
    <field name="Objective-VersionId">
      <value order="0">vA52784856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qA1378511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2019-06-13T23:00:00Z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DACF9A1-1A8F-47A5-8CB1-40A41B8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1866</Words>
  <Characters>10638</Characters>
  <Application>Microsoft Office Word</Application>
  <DocSecurity>4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Packer, Gail (ESNR-SHELL- Skills Policy Engagement)</dc:creator>
  <cp:lastModifiedBy>Jones, Rhys (ESNR - E&amp;I Communications)</cp:lastModifiedBy>
  <cp:revision>2</cp:revision>
  <dcterms:created xsi:type="dcterms:W3CDTF">2019-06-19T14:00:00Z</dcterms:created>
  <dcterms:modified xsi:type="dcterms:W3CDTF">2019-06-19T14:00:00Z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A26557850</vt:lpwstr>
  </property>
  <property fmtid="{D5CDD505-2E9C-101B-9397-08002B2CF9AE}" pid="4" name="Objective-Title">
    <vt:lpwstr>Minutes - Digital Innovation Review Expert Panel Meeting - 14 November 2018 -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2019-06-14T14:37:07Z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2019-06-14T14:37:07Z</vt:filetime>
  </property>
  <property fmtid="{D5CDD505-2E9C-101B-9397-08002B2CF9AE}" pid="11" name="Objective-Owner">
    <vt:lpwstr>Packer, Gail (ESNR-SHELL- Skills Policy Engagement)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Employability &amp; Skills:1 - Save:Skills  Policy Engagement  Team:Policy &amp; Intelligence Branch:Review of Digital Innov</vt:lpwstr>
  </property>
  <property fmtid="{D5CDD505-2E9C-101B-9397-08002B2CF9AE}" pid="13" name="Objective-Parent">
    <vt:lpwstr>Panel Meeting - 14 November 2018 - Tramshed, Cardiff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vA52784856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2019-06-13T23:00:00Z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2019-05-16T23:00:00Z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